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DD" w:rsidRPr="00C55B70" w:rsidRDefault="009B063A" w:rsidP="00D655D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Biểu mẫu 01</w:t>
      </w:r>
    </w:p>
    <w:p w:rsidR="00701D70" w:rsidRPr="00C55B70" w:rsidRDefault="00701D70" w:rsidP="00D655DD">
      <w:pPr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sz w:val="24"/>
          <w:szCs w:val="24"/>
        </w:rPr>
        <w:t>(Theo thông tư số 36/2017/BGD-ĐT ngày 28/12/2017 của Bộ Giáo dục và Đào tạo) </w:t>
      </w:r>
    </w:p>
    <w:p w:rsidR="00701D70" w:rsidRPr="00C55B70" w:rsidRDefault="00701D70" w:rsidP="00701D70">
      <w:pPr>
        <w:rPr>
          <w:rFonts w:ascii="Times New Roman" w:hAnsi="Times New Roman" w:cs="Times New Roman"/>
          <w:b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ỦY BAN NHÂN DÂN QUẬN 5                                             </w:t>
      </w:r>
    </w:p>
    <w:p w:rsidR="00701D70" w:rsidRPr="00C55B70" w:rsidRDefault="00701D70" w:rsidP="00701D70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b/>
          <w:sz w:val="24"/>
          <w:szCs w:val="24"/>
        </w:rPr>
        <w:t xml:space="preserve">TRƯỜNG MẦM NON 14B   </w:t>
      </w:r>
    </w:p>
    <w:p w:rsidR="00701D70" w:rsidRPr="00C55B70" w:rsidRDefault="009B063A" w:rsidP="00C618E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9B063A" w:rsidRPr="00C55B70" w:rsidRDefault="009B063A" w:rsidP="00701D7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Cam kết chất lượng giáo dục của cơ sở giáo dục mầm non, năm học</w:t>
      </w:r>
      <w:r w:rsidR="00C55B70"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F66F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01D70" w:rsidRPr="00C55B70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F66F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843"/>
        <w:gridCol w:w="4111"/>
        <w:gridCol w:w="4252"/>
      </w:tblGrid>
      <w:tr w:rsidR="009B063A" w:rsidRPr="00BE4580" w:rsidTr="00C55B70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STT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Nội dung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Nhà trẻ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C55B70" w:rsidRDefault="009B063A" w:rsidP="003C7557">
            <w:pPr>
              <w:spacing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Mẫu giáo</w:t>
            </w:r>
          </w:p>
        </w:tc>
      </w:tr>
      <w:tr w:rsidR="009B063A" w:rsidRPr="00BE4580" w:rsidTr="00C55B70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Chất lượng nuôi dưỡng chăm sóc giáo dục trẻ dự kiến đạt được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73BEA" w:rsidRPr="00B73BEA" w:rsidRDefault="00B73BEA" w:rsidP="00DC502A">
            <w:p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- Số bữa ăn tại cơ sở giáo dục mầm non: Hai bữa chính và một bữa phụ.</w:t>
            </w:r>
          </w:p>
          <w:p w:rsidR="00B73BEA" w:rsidRPr="00B73BEA" w:rsidRDefault="00B73BEA" w:rsidP="00DC502A">
            <w:p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i/>
                <w:iCs/>
                <w:lang w:val="vi-VN" w:eastAsia="vi-VN"/>
              </w:rPr>
              <w:t>+ Năng lượng phân phối cho các bữa ăn: </w:t>
            </w: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Bữa ăn buổi trưa cung cấp từ 30% đến 35% năng lượng cả ngày. Bữa ăn buổi chiều cung cấp từ 25% đến 30% năng lượng cả ngày. Bữa phụ cung cấp khoảng 5% đến 10% năng lượng cả ngày.</w:t>
            </w:r>
          </w:p>
          <w:p w:rsidR="00B73BEA" w:rsidRPr="00B73BEA" w:rsidRDefault="00B73BEA" w:rsidP="00DC502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+ </w:t>
            </w:r>
            <w:r w:rsidRPr="00B73BEA">
              <w:rPr>
                <w:rFonts w:ascii="Times New Roman" w:eastAsia="Times New Roman" w:hAnsi="Times New Roman" w:cs="Times New Roman"/>
                <w:i/>
                <w:iCs/>
                <w:lang w:val="vi-VN" w:eastAsia="vi-VN"/>
              </w:rPr>
              <w:t>Tỷ lệ các chất cung cấp năng lượng được khuyến nghị theo cơ cấu:</w:t>
            </w:r>
          </w:p>
          <w:p w:rsidR="00B73BEA" w:rsidRPr="00B73BEA" w:rsidRDefault="00B73BEA" w:rsidP="00DC502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Chất đạm (Protit) cung cấp khoảng 13% -</w:t>
            </w:r>
            <w:r w:rsidRPr="00B73BEA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 </w:t>
            </w: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20% năng lượng khẩu phần.</w:t>
            </w:r>
          </w:p>
          <w:p w:rsidR="00B73BEA" w:rsidRPr="00B73BEA" w:rsidRDefault="00B73BEA" w:rsidP="00DC502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Chất béo (Lipit) cung cấp khoảng 30% -</w:t>
            </w:r>
            <w:r w:rsidRPr="00B73BEA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 </w:t>
            </w: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40% năng lượng khẩu phần</w:t>
            </w:r>
          </w:p>
          <w:p w:rsidR="00B73BEA" w:rsidRPr="00B73BEA" w:rsidRDefault="00B73BEA" w:rsidP="00DC502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Chất bột (Gluxit) cung cấp khoảng 47% - 50% năng lượng khẩu phần.</w:t>
            </w:r>
          </w:p>
          <w:p w:rsidR="00B73BEA" w:rsidRPr="00B73BEA" w:rsidRDefault="00B73BEA" w:rsidP="00DC502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- Nước uống: khoảng 0,8 - 1,6 lít/trẻ/ngày (kể cả nước trong thức ăn).</w:t>
            </w:r>
          </w:p>
          <w:p w:rsidR="00B73BEA" w:rsidRPr="00B73BEA" w:rsidRDefault="00B73BEA" w:rsidP="00B73BEA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- Xây dựng thực đơn hằng ngày, theo tuần, theo mùa.</w:t>
            </w:r>
          </w:p>
          <w:p w:rsidR="0024718B" w:rsidRPr="00B73BEA" w:rsidRDefault="0024718B" w:rsidP="00B73BEA">
            <w:pPr>
              <w:spacing w:after="0" w:line="401" w:lineRule="atLeast"/>
              <w:ind w:right="-57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>+ Thực đơn phù hợp từng lứa tuổi: có</w:t>
            </w:r>
          </w:p>
          <w:p w:rsidR="00834B36" w:rsidRPr="00B73BEA" w:rsidRDefault="0024718B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>+ Tổ chức ăn sáng: có</w:t>
            </w:r>
          </w:p>
          <w:p w:rsidR="0024718B" w:rsidRPr="00B73BEA" w:rsidRDefault="0024718B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>+ Theo dõi về sức khoẻ trẻ:</w:t>
            </w:r>
          </w:p>
          <w:p w:rsidR="0024718B" w:rsidRPr="00B73BEA" w:rsidRDefault="0024718B" w:rsidP="003C7557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after="0" w:line="401" w:lineRule="atLeast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>Khám sức khoẻ:</w:t>
            </w:r>
          </w:p>
          <w:p w:rsidR="0024718B" w:rsidRPr="00B73BEA" w:rsidRDefault="00834B36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 xml:space="preserve">- </w:t>
            </w:r>
            <w:r w:rsidR="0024718B" w:rsidRPr="00B73BEA">
              <w:rPr>
                <w:rFonts w:ascii="Times New Roman" w:eastAsia="Times New Roman" w:hAnsi="Times New Roman" w:cs="Times New Roman"/>
              </w:rPr>
              <w:t>Với trẻ em: 2 lần/năm</w:t>
            </w:r>
          </w:p>
          <w:p w:rsidR="0024718B" w:rsidRPr="00B73BEA" w:rsidRDefault="00834B36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="0024718B" w:rsidRPr="00B73BEA">
              <w:rPr>
                <w:rFonts w:ascii="Times New Roman" w:eastAsia="Times New Roman" w:hAnsi="Times New Roman" w:cs="Times New Roman"/>
              </w:rPr>
              <w:t>Tẩy giun: 2 lần/năm</w:t>
            </w:r>
          </w:p>
          <w:p w:rsidR="0024718B" w:rsidRPr="00B73BEA" w:rsidRDefault="0024718B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 xml:space="preserve">+ Kết quả về nuôi dưỡng: </w:t>
            </w:r>
          </w:p>
          <w:p w:rsidR="0024718B" w:rsidRPr="00B73BEA" w:rsidRDefault="00834B36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 xml:space="preserve">- </w:t>
            </w:r>
            <w:r w:rsidR="008E63B2" w:rsidRPr="00B73BEA">
              <w:rPr>
                <w:rFonts w:ascii="Times New Roman" w:eastAsia="Times New Roman" w:hAnsi="Times New Roman" w:cs="Times New Roman"/>
              </w:rPr>
              <w:t xml:space="preserve">Kế hoạch phấn đấu giảm </w:t>
            </w:r>
            <w:r w:rsidR="00493448" w:rsidRPr="00B73BEA">
              <w:rPr>
                <w:rFonts w:ascii="Times New Roman" w:eastAsia="Times New Roman" w:hAnsi="Times New Roman" w:cs="Times New Roman"/>
              </w:rPr>
              <w:t xml:space="preserve">béo phì – suy sinh dưỡng </w:t>
            </w:r>
            <w:r w:rsidR="008E63B2" w:rsidRPr="00B73BEA">
              <w:rPr>
                <w:rFonts w:ascii="Times New Roman" w:eastAsia="Times New Roman" w:hAnsi="Times New Roman" w:cs="Times New Roman"/>
              </w:rPr>
              <w:t>50%</w:t>
            </w:r>
            <w:r w:rsidR="0024718B" w:rsidRPr="00B73B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63B2" w:rsidRPr="00B73BEA" w:rsidRDefault="00834B36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 xml:space="preserve">- </w:t>
            </w:r>
            <w:r w:rsidR="008E63B2" w:rsidRPr="00B73BEA">
              <w:rPr>
                <w:rFonts w:ascii="Times New Roman" w:eastAsia="Times New Roman" w:hAnsi="Times New Roman" w:cs="Times New Roman"/>
              </w:rPr>
              <w:t>Ti</w:t>
            </w:r>
            <w:r w:rsidRPr="00B73BEA">
              <w:rPr>
                <w:rFonts w:ascii="Times New Roman" w:eastAsia="Times New Roman" w:hAnsi="Times New Roman" w:cs="Times New Roman"/>
              </w:rPr>
              <w:t>ề</w:t>
            </w:r>
            <w:r w:rsidR="008E63B2" w:rsidRPr="00B73BEA">
              <w:rPr>
                <w:rFonts w:ascii="Times New Roman" w:eastAsia="Times New Roman" w:hAnsi="Times New Roman" w:cs="Times New Roman"/>
              </w:rPr>
              <w:t>n ăn thừa cuối ngày</w:t>
            </w:r>
            <w:r w:rsidRPr="00B73BEA">
              <w:rPr>
                <w:rFonts w:ascii="Times New Roman" w:eastAsia="Times New Roman" w:hAnsi="Times New Roman" w:cs="Times New Roman"/>
              </w:rPr>
              <w:t xml:space="preserve">: </w:t>
            </w:r>
            <w:r w:rsidR="008E63B2" w:rsidRPr="00B73BEA">
              <w:rPr>
                <w:rFonts w:ascii="Times New Roman" w:eastAsia="Times New Roman" w:hAnsi="Times New Roman" w:cs="Times New Roman"/>
              </w:rPr>
              <w:t xml:space="preserve">không </w:t>
            </w:r>
            <w:r w:rsidRPr="00B73BEA">
              <w:rPr>
                <w:rFonts w:ascii="Times New Roman" w:eastAsia="Times New Roman" w:hAnsi="Times New Roman" w:cs="Times New Roman"/>
              </w:rPr>
              <w:t>thừa quá 10% trên tổng số tiền ăn của cháu trong ngày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73BEA" w:rsidRPr="00B73BEA" w:rsidRDefault="009B063A" w:rsidP="00DC502A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="00B73BEA" w:rsidRPr="00B73BEA">
              <w:rPr>
                <w:rFonts w:ascii="Times New Roman" w:eastAsia="Times New Roman" w:hAnsi="Times New Roman" w:cs="Times New Roman"/>
                <w:lang w:val="vi-VN" w:eastAsia="vi-VN"/>
              </w:rPr>
              <w:t>- Xây dựng chế độ ăn, khẩu phần ăn phù hợp với độ tuổi: </w:t>
            </w:r>
          </w:p>
          <w:p w:rsidR="00B73BEA" w:rsidRPr="00B73BEA" w:rsidRDefault="00B73BEA" w:rsidP="00DC502A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i/>
                <w:iCs/>
                <w:lang w:val="nb-NO" w:eastAsia="vi-VN"/>
              </w:rPr>
              <w:t>+ Nhu cầu khuyến nghị năng lượng của 1 trẻ trong một ngày là</w:t>
            </w:r>
            <w:r w:rsidRPr="00B73BEA">
              <w:rPr>
                <w:rFonts w:ascii="Times New Roman" w:eastAsia="Times New Roman" w:hAnsi="Times New Roman" w:cs="Times New Roman"/>
                <w:lang w:val="nb-NO" w:eastAsia="vi-VN"/>
              </w:rPr>
              <w:t>:</w:t>
            </w:r>
            <w:r w:rsidRPr="00B73BEA">
              <w:rPr>
                <w:rFonts w:ascii="Times New Roman" w:eastAsia="Times New Roman" w:hAnsi="Times New Roman" w:cs="Times New Roman"/>
                <w:i/>
                <w:iCs/>
                <w:lang w:val="nb-NO" w:eastAsia="vi-VN"/>
              </w:rPr>
              <w:t> </w:t>
            </w:r>
            <w:r w:rsidRPr="00B73BEA">
              <w:rPr>
                <w:rFonts w:ascii="Times New Roman" w:eastAsia="Times New Roman" w:hAnsi="Times New Roman" w:cs="Times New Roman"/>
                <w:i/>
                <w:iCs/>
                <w:lang w:val="vi-VN" w:eastAsia="vi-VN"/>
              </w:rPr>
              <w:t>1230 - </w:t>
            </w:r>
            <w:r w:rsidRPr="00B73BEA">
              <w:rPr>
                <w:rFonts w:ascii="Times New Roman" w:eastAsia="Times New Roman" w:hAnsi="Times New Roman" w:cs="Times New Roman"/>
                <w:i/>
                <w:iCs/>
                <w:lang w:val="nb-NO" w:eastAsia="vi-VN"/>
              </w:rPr>
              <w:t>1320 Kcal.</w:t>
            </w:r>
          </w:p>
          <w:p w:rsidR="00B73BEA" w:rsidRPr="00B73BEA" w:rsidRDefault="00B73BEA" w:rsidP="00DC502A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i/>
                <w:iCs/>
                <w:lang w:val="nb-NO" w:eastAsia="vi-VN"/>
              </w:rPr>
              <w:t>+ Nhu cầu khuyến nghị năng lượng tại trường của 1 trẻ trong một ngày </w:t>
            </w:r>
            <w:r w:rsidRPr="00B73BEA">
              <w:rPr>
                <w:rFonts w:ascii="Times New Roman" w:eastAsia="Times New Roman" w:hAnsi="Times New Roman" w:cs="Times New Roman"/>
                <w:i/>
                <w:iCs/>
                <w:lang w:val="vi-VN" w:eastAsia="vi-VN"/>
              </w:rPr>
              <w:t>chiếm 50 - 55% nhu cầu cả ngày</w:t>
            </w:r>
            <w:r w:rsidRPr="00B73BEA">
              <w:rPr>
                <w:rFonts w:ascii="Times New Roman" w:eastAsia="Times New Roman" w:hAnsi="Times New Roman" w:cs="Times New Roman"/>
                <w:i/>
                <w:iCs/>
                <w:lang w:val="nb-NO" w:eastAsia="vi-VN"/>
              </w:rPr>
              <w:t>: </w:t>
            </w:r>
            <w:r w:rsidRPr="00B73BEA">
              <w:rPr>
                <w:rFonts w:ascii="Times New Roman" w:eastAsia="Times New Roman" w:hAnsi="Times New Roman" w:cs="Times New Roman"/>
                <w:i/>
                <w:iCs/>
                <w:lang w:val="pt-BR" w:eastAsia="vi-VN"/>
              </w:rPr>
              <w:t>615 - 726 </w:t>
            </w:r>
            <w:r w:rsidRPr="00B73BEA">
              <w:rPr>
                <w:rFonts w:ascii="Times New Roman" w:eastAsia="Times New Roman" w:hAnsi="Times New Roman" w:cs="Times New Roman"/>
                <w:i/>
                <w:iCs/>
                <w:lang w:val="nb-NO" w:eastAsia="vi-VN"/>
              </w:rPr>
              <w:t>Kcal.</w:t>
            </w:r>
          </w:p>
          <w:p w:rsidR="00B73BEA" w:rsidRPr="00B73BEA" w:rsidRDefault="00B73BEA" w:rsidP="00DC502A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- Số bữa ăn tại cơ sở giáo dục mầm non: Một bữa chính và một bữa phụ.</w:t>
            </w:r>
          </w:p>
          <w:p w:rsidR="00B73BEA" w:rsidRPr="00B73BEA" w:rsidRDefault="00B73BEA" w:rsidP="00DC502A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i/>
                <w:iCs/>
                <w:lang w:val="nb-NO" w:eastAsia="vi-VN"/>
              </w:rPr>
              <w:t>+ Năng lượng phân phối cho các bữa ăn: </w:t>
            </w:r>
            <w:r w:rsidRPr="00B73BEA">
              <w:rPr>
                <w:rFonts w:ascii="Times New Roman" w:eastAsia="Times New Roman" w:hAnsi="Times New Roman" w:cs="Times New Roman"/>
                <w:lang w:val="nb-NO" w:eastAsia="vi-VN"/>
              </w:rPr>
              <w:t>Bữa chính buổi trưa cung cấp từ 30% đến 35% năng lượng cả ngày. Bữa phụ cung cấp từ 15% đến 25% năng lượng cả ngày.</w:t>
            </w:r>
          </w:p>
          <w:p w:rsidR="00B73BEA" w:rsidRPr="00B73BEA" w:rsidRDefault="00B73BEA" w:rsidP="00DC502A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i/>
                <w:iCs/>
                <w:lang w:val="nb-NO" w:eastAsia="vi-VN"/>
              </w:rPr>
              <w:t>+ Tỷ lệ các chất cung cấp năng lượng theo cơ cấu:</w:t>
            </w:r>
          </w:p>
          <w:p w:rsidR="00B73BEA" w:rsidRPr="00B73BEA" w:rsidRDefault="00B73BEA" w:rsidP="00DC502A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nb-NO" w:eastAsia="vi-VN"/>
              </w:rPr>
              <w:t>Chất đạm (Protit) cung cấp khoảng 13% </w:t>
            </w:r>
            <w:r w:rsidRPr="00B73BEA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-</w:t>
            </w:r>
            <w:r w:rsidRPr="00B73BEA">
              <w:rPr>
                <w:rFonts w:ascii="Times New Roman" w:eastAsia="Times New Roman" w:hAnsi="Times New Roman" w:cs="Times New Roman"/>
                <w:lang w:val="nb-NO" w:eastAsia="vi-VN"/>
              </w:rPr>
              <w:t> 20%</w:t>
            </w:r>
            <w:r w:rsidRPr="00B73BEA">
              <w:rPr>
                <w:rFonts w:ascii="Times New Roman" w:eastAsia="Times New Roman" w:hAnsi="Times New Roman" w:cs="Times New Roman"/>
                <w:i/>
                <w:iCs/>
                <w:lang w:val="nb-NO" w:eastAsia="vi-VN"/>
              </w:rPr>
              <w:t> </w:t>
            </w:r>
            <w:r w:rsidRPr="00B73BEA">
              <w:rPr>
                <w:rFonts w:ascii="Times New Roman" w:eastAsia="Times New Roman" w:hAnsi="Times New Roman" w:cs="Times New Roman"/>
                <w:lang w:val="nb-NO" w:eastAsia="vi-VN"/>
              </w:rPr>
              <w:t>năng lượng khẩu phần.</w:t>
            </w:r>
          </w:p>
          <w:p w:rsidR="00B73BEA" w:rsidRPr="00B73BEA" w:rsidRDefault="00B73BEA" w:rsidP="00DC502A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nb-NO" w:eastAsia="vi-VN"/>
              </w:rPr>
              <w:t>Chất béo (Lipit) cung cấp khoảng </w:t>
            </w: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25% - 35% </w:t>
            </w:r>
            <w:r w:rsidRPr="00B73BEA">
              <w:rPr>
                <w:rFonts w:ascii="Times New Roman" w:eastAsia="Times New Roman" w:hAnsi="Times New Roman" w:cs="Times New Roman"/>
                <w:lang w:val="nb-NO" w:eastAsia="vi-VN"/>
              </w:rPr>
              <w:t>năng lượng khẩu phần.</w:t>
            </w:r>
          </w:p>
          <w:p w:rsidR="00B73BEA" w:rsidRPr="00B73BEA" w:rsidRDefault="00B73BEA" w:rsidP="00DC502A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nb-NO" w:eastAsia="vi-VN"/>
              </w:rPr>
              <w:t>Chất bột (Gluxit) cung cấp khoảng 52% - 60% năng lượng khẩu phần.</w:t>
            </w:r>
          </w:p>
          <w:p w:rsidR="00B73BEA" w:rsidRPr="00B73BEA" w:rsidRDefault="00B73BEA" w:rsidP="00B73BEA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t>- Nước uống: khoảng 1,6 - 2,0 lít/trẻ/ngày (kể cả nước trong thức ăn).</w:t>
            </w:r>
          </w:p>
          <w:p w:rsidR="00B73BEA" w:rsidRPr="00B73BEA" w:rsidRDefault="00B73BEA" w:rsidP="00B73BEA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B73BEA">
              <w:rPr>
                <w:rFonts w:ascii="Times New Roman" w:eastAsia="Times New Roman" w:hAnsi="Times New Roman" w:cs="Times New Roman"/>
                <w:lang w:val="vi-VN" w:eastAsia="vi-VN"/>
              </w:rPr>
              <w:lastRenderedPageBreak/>
              <w:t>- Xây dựng thực đơn hàng ngày, theo tuần, theo mùa.</w:t>
            </w:r>
          </w:p>
          <w:p w:rsidR="001C54E4" w:rsidRPr="00B73BEA" w:rsidRDefault="001C54E4" w:rsidP="00B73BEA">
            <w:pPr>
              <w:spacing w:after="0" w:line="401" w:lineRule="atLeast"/>
              <w:rPr>
                <w:rFonts w:ascii="Times New Roman" w:eastAsia="Times New Roman" w:hAnsi="Times New Roman" w:cs="Times New Roman"/>
              </w:rPr>
            </w:pPr>
          </w:p>
          <w:p w:rsidR="001C54E4" w:rsidRPr="00B73BEA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>+ Thực đơn phù hợp từng lứa tuổi: có</w:t>
            </w:r>
          </w:p>
          <w:p w:rsidR="001C54E4" w:rsidRPr="00B73BEA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>+ Tổ chức ăn sáng: có</w:t>
            </w:r>
          </w:p>
          <w:p w:rsidR="001C54E4" w:rsidRPr="00B73BEA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>+ Theo dõi về sức khoẻ trẻ:</w:t>
            </w:r>
          </w:p>
          <w:p w:rsidR="001C54E4" w:rsidRPr="00B73BEA" w:rsidRDefault="001C54E4" w:rsidP="003C7557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after="0" w:line="401" w:lineRule="atLeast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>Khám sức khoẻ:</w:t>
            </w:r>
          </w:p>
          <w:p w:rsidR="001C54E4" w:rsidRPr="00B73BEA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>- Với trẻ em: 2 lần/năm</w:t>
            </w:r>
          </w:p>
          <w:p w:rsidR="001C54E4" w:rsidRPr="00B73BEA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>- Tẩy giun: 2 lần/năm</w:t>
            </w:r>
          </w:p>
          <w:p w:rsidR="001C54E4" w:rsidRPr="00B73BEA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 xml:space="preserve">+ Kết quả về nuôi dưỡng: </w:t>
            </w:r>
          </w:p>
          <w:p w:rsidR="001C54E4" w:rsidRPr="00B73BEA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 xml:space="preserve">- Kế hoạch phấn đấu giảm </w:t>
            </w:r>
            <w:r w:rsidR="00493448" w:rsidRPr="00B73BEA">
              <w:rPr>
                <w:rFonts w:ascii="Times New Roman" w:eastAsia="Times New Roman" w:hAnsi="Times New Roman" w:cs="Times New Roman"/>
              </w:rPr>
              <w:t xml:space="preserve">béo phì suy dinh dưỡng </w:t>
            </w:r>
            <w:r w:rsidRPr="00B73BEA"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9B063A" w:rsidRPr="00B73BEA" w:rsidRDefault="001C54E4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</w:rPr>
            </w:pPr>
            <w:r w:rsidRPr="00B73BEA">
              <w:rPr>
                <w:rFonts w:ascii="Times New Roman" w:eastAsia="Times New Roman" w:hAnsi="Times New Roman" w:cs="Times New Roman"/>
              </w:rPr>
              <w:t>- Tiền ăn thừa cuối ngày:  không thừa quá 10% trên tổng số tiền ăn của cháu trong ngày</w:t>
            </w:r>
          </w:p>
        </w:tc>
      </w:tr>
      <w:tr w:rsidR="009B063A" w:rsidRPr="00BE4580" w:rsidTr="00C55B70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Chương trình giáo dục mầm non của nhà trường thực hiện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F30448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A11644" w:rsidRPr="00C55B70">
              <w:rPr>
                <w:rFonts w:ascii="Times New Roman" w:eastAsia="Times New Roman" w:hAnsi="Times New Roman" w:cs="Times New Roman"/>
                <w:color w:val="000000"/>
              </w:rPr>
              <w:t>- Đảm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t xml:space="preserve"> bảo thực hiện có chất lượng Chương </w:t>
            </w:r>
            <w:r w:rsidR="00A11644" w:rsidRPr="00C55B70">
              <w:rPr>
                <w:rFonts w:ascii="Times New Roman" w:eastAsia="Times New Roman" w:hAnsi="Times New Roman" w:cs="Times New Roman"/>
                <w:color w:val="000000"/>
              </w:rPr>
              <w:t xml:space="preserve">trình GDMN  theo Thông tư số </w:t>
            </w:r>
            <w:r w:rsidR="00F3044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="00A11644" w:rsidRPr="00C55B70">
              <w:rPr>
                <w:rFonts w:ascii="Times New Roman" w:eastAsia="Times New Roman" w:hAnsi="Times New Roman" w:cs="Times New Roman"/>
                <w:color w:val="000000"/>
              </w:rPr>
              <w:t>/20</w:t>
            </w:r>
            <w:r w:rsidR="00F3044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11644" w:rsidRPr="00C55B70">
              <w:rPr>
                <w:rFonts w:ascii="Times New Roman" w:eastAsia="Times New Roman" w:hAnsi="Times New Roman" w:cs="Times New Roman"/>
                <w:color w:val="000000"/>
              </w:rPr>
              <w:t xml:space="preserve">/TT-BGD-ĐT do Bộ GD&amp;ĐT ban hành ngày </w:t>
            </w:r>
            <w:r w:rsidR="00F30448">
              <w:rPr>
                <w:rFonts w:ascii="Times New Roman" w:eastAsia="Times New Roman" w:hAnsi="Times New Roman" w:cs="Times New Roman"/>
                <w:color w:val="000000"/>
              </w:rPr>
              <w:t xml:space="preserve">31 </w:t>
            </w:r>
            <w:r w:rsidR="00A11644" w:rsidRPr="00C55B70">
              <w:rPr>
                <w:rFonts w:ascii="Times New Roman" w:eastAsia="Times New Roman" w:hAnsi="Times New Roman" w:cs="Times New Roman"/>
                <w:color w:val="000000"/>
              </w:rPr>
              <w:t>tháng</w:t>
            </w:r>
            <w:r w:rsidR="00F30448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="00A11644" w:rsidRPr="00C55B70">
              <w:rPr>
                <w:rFonts w:ascii="Times New Roman" w:eastAsia="Times New Roman" w:hAnsi="Times New Roman" w:cs="Times New Roman"/>
                <w:color w:val="000000"/>
              </w:rPr>
              <w:t xml:space="preserve"> năm 20</w:t>
            </w:r>
            <w:r w:rsidR="00F3044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11644" w:rsidRPr="00C55B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063A" w:rsidRPr="00C55B70" w:rsidRDefault="00F30448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000000"/>
              </w:rPr>
              <w:t xml:space="preserve">- Đảm bảo thực hiện có chất lượng Chương trình GDMN  theo Thông tư số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Pr="00C55B70">
              <w:rPr>
                <w:rFonts w:ascii="Times New Roman" w:eastAsia="Times New Roman" w:hAnsi="Times New Roman" w:cs="Times New Roman"/>
                <w:color w:val="00000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C55B70">
              <w:rPr>
                <w:rFonts w:ascii="Times New Roman" w:eastAsia="Times New Roman" w:hAnsi="Times New Roman" w:cs="Times New Roman"/>
                <w:color w:val="000000"/>
              </w:rPr>
              <w:t xml:space="preserve">/TT-BGD-ĐT do Bộ GD&amp;ĐT ban hành ngày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31 </w:t>
            </w:r>
            <w:r w:rsidRPr="00C55B70">
              <w:rPr>
                <w:rFonts w:ascii="Times New Roman" w:eastAsia="Times New Roman" w:hAnsi="Times New Roman" w:cs="Times New Roman"/>
                <w:color w:val="000000"/>
              </w:rPr>
              <w:t>tháng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C55B70">
              <w:rPr>
                <w:rFonts w:ascii="Times New Roman" w:eastAsia="Times New Roman" w:hAnsi="Times New Roman" w:cs="Times New Roman"/>
                <w:color w:val="000000"/>
              </w:rPr>
              <w:t xml:space="preserve"> năm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9B063A" w:rsidRPr="00BE4580" w:rsidTr="00C55B70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III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Kết quả đạt được trên trẻ theo các lĩnh vực phát triển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A21C3" w:rsidRPr="00C55B70" w:rsidRDefault="00BA21C3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</w:rPr>
              <w:t>* Cuối độ tuổi Nhà trẻ</w:t>
            </w:r>
          </w:p>
          <w:p w:rsidR="00C618ED" w:rsidRPr="00C55B70" w:rsidRDefault="00C618ED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 xml:space="preserve">I. PHÁT 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TRIỂN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 xml:space="preserve"> THỂ CHẤT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</w:rPr>
              <w:t>Khoẻ mạnh, cân nặng và chiều cao phát triển bình thường theo lứa tuổi.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Thích nghi với chế độ sinh hoạt ở nhà trẻ.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Thực hiện được vận động cơ bản theo độ tuổi.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Có một số tố chất vận động ban đầu (nhanh nhẹn, khéo léo, thăng bằng cơ thể).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Có khả năng phối hợp khéo léo cử động bàn tay, ngón tay.</w:t>
            </w:r>
          </w:p>
          <w:p w:rsidR="00C618ED" w:rsidRPr="00C55B70" w:rsidRDefault="00C618ED" w:rsidP="0023279F">
            <w:pPr>
              <w:numPr>
                <w:ilvl w:val="0"/>
                <w:numId w:val="4"/>
              </w:numPr>
              <w:tabs>
                <w:tab w:val="clear" w:pos="9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Có khả năng làm được một số việc tự phục vụ trong ăn, ngủ và vệ sinh cá nhân.</w:t>
            </w: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502A" w:rsidRDefault="00DC502A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618ED" w:rsidRPr="00C55B70" w:rsidRDefault="00C618ED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 xml:space="preserve">II. PHÁT 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TRIỂN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 xml:space="preserve"> NHẬN THỨC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</w:rPr>
              <w:t>Thích tìm hiểu, khám phá thế giới xung quanh.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</w:rPr>
              <w:t>Có sự nhạy cảm của các giác quan.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lastRenderedPageBreak/>
              <w:t>Có khả năng quan sát, nhận xét, ghi nhớ và diễn đạt hiểu biết bằng những câu nói đơn giản.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</w:rPr>
            </w:pPr>
            <w:r w:rsidRPr="00C55B70">
              <w:rPr>
                <w:rFonts w:ascii="Times New Roman" w:eastAsia="Times New Roman" w:hAnsi="Times New Roman" w:cs="Times New Roman"/>
              </w:rPr>
              <w:t>Có một số hiểu biết ban đầu về bản thân và các sự vật, hiện tượng gần gũi quen thuộc.</w:t>
            </w: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502A" w:rsidRDefault="00DC502A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618ED" w:rsidRPr="00C55B70" w:rsidRDefault="00C618ED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>III. PHÁT TRIỂN NGÔN NGỮ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Nghe hiểu được các yêu cầu đơn giản bằng lời nói.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Biết hỏi và trả lời một số câu hỏi đơn giản bằng lời nói, cử chỉ.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Sử dụng lời nói để giao tiếp, diễn đạt nhu cầu.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Có khả năng cảm nhận vần điệu, nhịp điệu của câu thơ và ngữ điệu của lời nói.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</w:rPr>
              <w:t>Hồn nhiên trong giao tiếp.</w:t>
            </w: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816480" w:rsidRDefault="00816480" w:rsidP="0023279F">
            <w:pPr>
              <w:tabs>
                <w:tab w:val="left" w:pos="327"/>
              </w:tabs>
              <w:spacing w:after="0" w:line="312" w:lineRule="auto"/>
              <w:ind w:left="57" w:right="-57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FE3F62" w:rsidRDefault="00FE3F62" w:rsidP="00FE3F62">
            <w:pPr>
              <w:tabs>
                <w:tab w:val="left" w:pos="327"/>
              </w:tabs>
              <w:spacing w:after="0" w:line="312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FE3F62" w:rsidRDefault="00FE3F62" w:rsidP="00FE3F62">
            <w:pPr>
              <w:tabs>
                <w:tab w:val="left" w:pos="327"/>
              </w:tabs>
              <w:spacing w:after="0" w:line="312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:rsidR="00C618ED" w:rsidRPr="00C55B70" w:rsidRDefault="00C618ED" w:rsidP="00FE3F62">
            <w:pPr>
              <w:tabs>
                <w:tab w:val="left" w:pos="327"/>
              </w:tabs>
              <w:spacing w:after="0" w:line="312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IV. PHÁT TRIỂN 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>TÌNH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 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</w:rPr>
              <w:t xml:space="preserve">CẢM, KỸ NĂNG XÃ HỘI </w:t>
            </w:r>
            <w:r w:rsidRPr="00C55B70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VÀ THẨM MĨ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es-ES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es-ES"/>
              </w:rPr>
              <w:t>Có ý thức về bản thân, mạnh dạn giao tiếp với những ngư</w:t>
            </w:r>
            <w:r w:rsidRPr="00C55B70">
              <w:rPr>
                <w:rFonts w:ascii="Times New Roman" w:eastAsia="Times New Roman" w:hAnsi="Times New Roman" w:cs="Times New Roman"/>
                <w:spacing w:val="-4"/>
                <w:lang w:val="es-ES"/>
              </w:rPr>
              <w:softHyphen/>
              <w:t>ời gần gũi.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es-ES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es-ES"/>
              </w:rPr>
              <w:t>Có khả năng cảm  nhận và biểu lộ cảm xúc với con người, sự vật gần gũi.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spacing w:val="-4"/>
                <w:lang w:val="es-ES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es-ES"/>
              </w:rPr>
              <w:t>Thực hiện được một số quy định đơn giản trong sinh hoạt.</w:t>
            </w:r>
          </w:p>
          <w:p w:rsidR="00C618ED" w:rsidRPr="00C55B70" w:rsidRDefault="00C618ED" w:rsidP="0023279F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312" w:lineRule="auto"/>
              <w:ind w:left="57" w:right="-57" w:firstLine="0"/>
              <w:rPr>
                <w:rFonts w:ascii="Times New Roman" w:eastAsia="Times New Roman" w:hAnsi="Times New Roman" w:cs="Times New Roman"/>
                <w:lang w:val="es-ES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es-ES"/>
              </w:rPr>
              <w:t>Thích nghe hát, hát và vận động theo nhạc; thích vẽ, xé dán, xếp hình…</w:t>
            </w:r>
          </w:p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A21C3" w:rsidRPr="00C55B70" w:rsidRDefault="00BA21C3" w:rsidP="003C7557">
            <w:pPr>
              <w:tabs>
                <w:tab w:val="left" w:pos="32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color w:val="222222"/>
              </w:rPr>
              <w:lastRenderedPageBreak/>
              <w:t>* Cuối độ tuổi Mẫu giáo</w:t>
            </w:r>
          </w:p>
          <w:p w:rsidR="00C618ED" w:rsidRPr="00C55B70" w:rsidRDefault="009B063A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C618ED" w:rsidRPr="00C55B70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="00C618ED" w:rsidRPr="00C55B7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I. PHÁT TRIỂN THỂ CHẤT</w:t>
            </w:r>
          </w:p>
          <w:p w:rsidR="00C618ED" w:rsidRPr="00C55B70" w:rsidRDefault="0066792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="00C618ED"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Khoẻ mạnh, cân nặng và chiều cao phát triển bình thường theo lứa tuổi.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Thực hiện được các vận động cơ bản một cách vững vàng, đúng tư thế.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Có khả năng phối hợp các giác quan và vận động; vận động nhịp nhàng, biết định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hướng trong không gian.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kĩ năng trong một số hoạt động cần sự khéo léo của đôi tay.</w:t>
            </w:r>
          </w:p>
          <w:p w:rsidR="00C618ED" w:rsidRPr="00C55B70" w:rsidRDefault="00C618ED" w:rsidP="003C7557">
            <w:pPr>
              <w:numPr>
                <w:ilvl w:val="0"/>
                <w:numId w:val="6"/>
              </w:numPr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một số hiểu biết về thực phẩm và ích lợi của việc ăn uống đối với sức khoẻ.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một số thói quen, kĩ năng tốt trong ăn uống, giữ gìn sức khoẻ và đảm bảo sự an toàn của bản thân.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II. PHÁT TRIỂN NHẬN THỨC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Ham hiểu biết, thích khám phá, tìm tòi các sự vật, hiện tượng xung quanh. 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Có khả năng quan sát, so sánh, phân loại, </w:t>
            </w:r>
            <w:r w:rsidRPr="00C55B70">
              <w:rPr>
                <w:rFonts w:ascii="Times New Roman" w:eastAsia="Times New Roman" w:hAnsi="Times New Roman" w:cs="Times New Roman"/>
                <w:lang w:val="fr-FR"/>
              </w:rPr>
              <w:lastRenderedPageBreak/>
              <w:t xml:space="preserve">phán đoán, chú ý, ghi nhớ có chủ định. 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khả năng phát hiện và giải quyết vấn đề đơn giản theo những cách khác nhau.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khả năng diễn đạt sự hiểu biết bằng các cách khác nhau (bằng hành động, hình ảnh, lời nói...) với ngôn ngữ nói là chủ yếu.</w:t>
            </w:r>
          </w:p>
          <w:p w:rsidR="00C618ED" w:rsidRPr="00C55B70" w:rsidRDefault="00C618ED" w:rsidP="003C7557">
            <w:pPr>
              <w:numPr>
                <w:ilvl w:val="0"/>
                <w:numId w:val="5"/>
              </w:numPr>
              <w:tabs>
                <w:tab w:val="clear" w:pos="180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một số hiểu biết ban đầu về con người, sự vật, hiện tượng xung quanh và một số khái niệm sơ đẳng về toán.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III. PHÁT TRIỂN NGÔN NGỮ 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6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Có khả </w:t>
            </w:r>
            <w:r w:rsidRPr="00C55B70">
              <w:rPr>
                <w:rFonts w:ascii="Times New Roman" w:eastAsia="Times New Roman" w:hAnsi="Times New Roman" w:cs="Times New Roman"/>
                <w:lang w:val="fr-FR"/>
              </w:rPr>
              <w:t>năng lắng nghe, hiểu lời nói trong giao tiếp hằng ngày.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-4"/>
                <w:lang w:val="fr-FR"/>
              </w:rPr>
              <w:t>Có khả năng biểu đạt bằng nhiều cách khác nhau (lời nói, nét mặt, cử chỉ, điệu bộ…).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6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fr-FR"/>
              </w:rPr>
              <w:t>D</w:t>
            </w:r>
            <w:r w:rsidRPr="00C55B70">
              <w:rPr>
                <w:rFonts w:ascii="Times New Roman" w:eastAsia="Times New Roman" w:hAnsi="Times New Roman" w:cs="Times New Roman"/>
                <w:spacing w:val="-6"/>
                <w:lang w:val="fr-FR"/>
              </w:rPr>
              <w:t>iễn đạt rõ ràng và giao tiếp có văn hoá trong cuộc sống hàng ngày.</w:t>
            </w: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6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khả năng nghe và kể lại sự việc, kể lại truyện.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6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Có khả năng cảm nhận vần điệu, nhịp điệu của bài thơ, ca dao, đồng dao phù hợp với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pacing w:val="-6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độ tuổi. </w:t>
            </w:r>
          </w:p>
          <w:p w:rsidR="00C618ED" w:rsidRPr="00C55B70" w:rsidRDefault="00C618ED" w:rsidP="003C7557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một số kĩ năng ban đầu về việc đọc và viết.</w:t>
            </w:r>
          </w:p>
          <w:p w:rsidR="00FF66F7" w:rsidRDefault="00FF66F7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  <w:p w:rsidR="00FE3F62" w:rsidRDefault="00FE3F62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IV. PHÁT TRIỂN TÌNH CẢM VÀ KỸ NĂNG XÃ HỘI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ý thức về bản thân.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Có khả </w:t>
            </w:r>
            <w:r w:rsidRPr="00C55B70">
              <w:rPr>
                <w:rFonts w:ascii="Times New Roman" w:eastAsia="Times New Roman" w:hAnsi="Times New Roman" w:cs="Times New Roman"/>
                <w:lang w:val="fr-FR"/>
              </w:rPr>
              <w:t>năng nhận biết và thể hiện tình cảm với con người, sự vật, hiện tượng xung quanh.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một số phẩm chất cá nhân: mạnh dạn, tự tin, tự lực.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>Có một số kĩ năng sống: tôn trọng, hợp tác, thân thiện, quan tâm, chia sẻ.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C55B70">
              <w:rPr>
                <w:rFonts w:ascii="Times New Roman" w:eastAsia="Times New Roman" w:hAnsi="Times New Roman" w:cs="Times New Roman"/>
                <w:lang w:val="fr-FR"/>
              </w:rPr>
              <w:t xml:space="preserve">Thực hiện một số qui tắc, qui định trong sinh hoạt ở gia đình, trường lớp mầm non, cộng đồng gần gũi.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r w:rsidRPr="00C55B70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V. PHÁT TRIỂN THẨM MĨ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de-DE"/>
              </w:rPr>
              <w:t xml:space="preserve">Có khả </w:t>
            </w:r>
            <w:r w:rsidRPr="00C55B70">
              <w:rPr>
                <w:rFonts w:ascii="Times New Roman" w:eastAsia="Times New Roman" w:hAnsi="Times New Roman" w:cs="Times New Roman"/>
                <w:lang w:val="de-DE"/>
              </w:rPr>
              <w:t>năng cảm nhận vẻ đẹp trong thiên nhiên, cuộc sống và trong tác phẩm nghệ thuật.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de-DE"/>
              </w:rPr>
              <w:t xml:space="preserve">Có khả </w:t>
            </w:r>
            <w:r w:rsidRPr="00C55B70">
              <w:rPr>
                <w:rFonts w:ascii="Times New Roman" w:eastAsia="Times New Roman" w:hAnsi="Times New Roman" w:cs="Times New Roman"/>
                <w:lang w:val="de-DE"/>
              </w:rPr>
              <w:t>năng thể hiện cảm xúc, sáng tạo trong các hoạt động âm nhạc, tạo hình.</w:t>
            </w:r>
          </w:p>
          <w:p w:rsidR="00C618ED" w:rsidRPr="00C55B70" w:rsidRDefault="00C618ED" w:rsidP="003C7557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 w:rsidRPr="00C55B70">
              <w:rPr>
                <w:rFonts w:ascii="Times New Roman" w:eastAsia="Times New Roman" w:hAnsi="Times New Roman" w:cs="Times New Roman"/>
                <w:spacing w:val="4"/>
                <w:lang w:val="de-DE"/>
              </w:rPr>
              <w:t>Yêu</w:t>
            </w:r>
            <w:r w:rsidRPr="00C55B70">
              <w:rPr>
                <w:rFonts w:ascii="Times New Roman" w:eastAsia="Times New Roman" w:hAnsi="Times New Roman" w:cs="Times New Roman"/>
                <w:lang w:val="de-DE"/>
              </w:rPr>
              <w:t xml:space="preserve"> thích, hào hứng tham gia vào các hoạt động nghệ thuật.</w:t>
            </w:r>
          </w:p>
          <w:p w:rsidR="00FF66F7" w:rsidRDefault="00FF66F7" w:rsidP="003C7557">
            <w:pPr>
              <w:pStyle w:val="Heading1"/>
              <w:tabs>
                <w:tab w:val="left" w:pos="720"/>
              </w:tabs>
              <w:spacing w:before="0" w:beforeAutospacing="0" w:after="0" w:afterAutospacing="0" w:line="340" w:lineRule="atLeast"/>
              <w:rPr>
                <w:sz w:val="22"/>
                <w:szCs w:val="22"/>
              </w:rPr>
            </w:pPr>
          </w:p>
          <w:p w:rsidR="00C618ED" w:rsidRPr="00C55B70" w:rsidRDefault="00C618ED" w:rsidP="003C7557">
            <w:pPr>
              <w:pStyle w:val="Heading1"/>
              <w:tabs>
                <w:tab w:val="left" w:pos="720"/>
              </w:tabs>
              <w:spacing w:before="0" w:beforeAutospacing="0" w:after="0" w:afterAutospacing="0" w:line="340" w:lineRule="atLeast"/>
              <w:rPr>
                <w:color w:val="000000"/>
                <w:sz w:val="22"/>
                <w:szCs w:val="22"/>
              </w:rPr>
            </w:pPr>
            <w:r w:rsidRPr="00C55B70">
              <w:rPr>
                <w:sz w:val="22"/>
                <w:szCs w:val="22"/>
              </w:rPr>
              <w:t>NỘI DUNG BỘ CHUẨN PHÁT TRIỂN TRẺ EM NĂM TUỔI</w:t>
            </w:r>
          </w:p>
          <w:p w:rsidR="00C618ED" w:rsidRPr="00C55B70" w:rsidRDefault="00C618ED" w:rsidP="003C7557">
            <w:pPr>
              <w:tabs>
                <w:tab w:val="left" w:pos="720"/>
              </w:tabs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C55B70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Các chuẩn thuộc lĩnh vực phát triển thể chất </w:t>
            </w:r>
          </w:p>
          <w:p w:rsidR="00C618ED" w:rsidRPr="00C55B70" w:rsidRDefault="00C618ED" w:rsidP="003C7557">
            <w:p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 1. Chuẩn 1. Trẻ có thể kiểm soát và phối hợp vận động các nhóm cơ lớn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a) Chỉ số 1. Bật xa tối thiểu 50cm;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b) Chỉ số 2. Nhảy xuống từ độ cao 40 cm;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c) Chỉ số 3. Ném và bắt bóng bằng hai tay từ khoảng cách xa 4 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d) Chỉ số 4. Trèo lên, xuống thang ở độ cao 1,5 m so với mặt đất.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 2. Chuẩn 2. Trẻ có thể kiểm soát và phối hợp vận động các nhóm cơ nhỏ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a) Chỉ số 5.  Tự mặc và cởi được áo;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b) Chỉ số 6. Tô màu kín, không chờm ra ngoài đường viền các hình vẽ;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c) Chỉ số 7. Cắt theo đường viền thẳng và cong của các hình đơn giản;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d) Chỉ số 8. Dán các hình vào đúng vị trí cho trước, không bị nhăn.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 3. Chuẩn 3. Trẻ có thể phối hợp các giác quan và giữ thăng bằng khi vận động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a) Chỉ số 9. Nhảy lò cò được ít nhất 5 bước liên tục, đổi chân theo yêu cầu;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b) Chỉ số 10. Đập và bắt được bóng bằng 2 tay;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</w:rPr>
              <w:t>c) Chỉ số 11</w:t>
            </w: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. Đi thăng bằng được trên ghế thể dục (2m x 0,25m x 0,35m).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 4. Chuẩn 4. Trẻ thể hiện sức mạnh, sự nhanh nhẹn và dẻo dai của cơ thể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a) Chỉ số 12. Chạy 18m trong khoảng thời gian 5-7 giây;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b) Chỉ số 13. Chạy liên tục 150m không hạn chế thời gian;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c) Chỉ số 14. Tham gia hoạt động học tập liên tục và không có biểu hiện mệt mỏi trong khoảng 30 phút.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 5. Chuẩn 5. Trẻ có hiểu biết, thực hành vệ sinh cá nhân và dinh dưỡng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a) Chỉ số 15. Biết rửa tay bằng xà phòng trước khi ăn, sau khi đi vệ sinh và khi tay bẩn;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b) Chỉ số 16. Tự rửa mặt, chải răng hàng ngày;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c) Chỉ số 17. Che miệng khi ho, hắt hơi, ngáp;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d) Chỉ số 18. Giữ đầu tóc, quần áo gọn gàng;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lastRenderedPageBreak/>
              <w:t>đ) Chỉ số 19. Kể được tên một số thức ăn cần có trong bữa ăn hàng ngày;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e) Chỉ số 20. Biết và không ăn, uống một số thứ có hại cho sức khỏe.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6. Chuẩn 6. Trẻ có hiểu biết và thực hành an toàn cá nhân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a) Chỉ số 21. Nhận ra và không chơi một số đồ vật có thể gây nguy hiểm;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b) Chỉ số 22. Biết và không làm một số việc có thể gây nguy hiểm;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c) Chỉ số 23. Không chơi ở những nơi mất vệ sinh, nguy hiểm;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d) Chỉ số 24. Không đi theo, không nhận quà của người lạ khi chưa được người thân cho phép;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đ) Chỉ số 25. Biết kêu cứu và chạy khỏi nơi nguy hiểm;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>e) Chỉ số 26. Biết hút thuốc lá là có hại và không lại gần người đang hút thuốc.</w:t>
            </w:r>
          </w:p>
          <w:p w:rsidR="00C618ED" w:rsidRPr="00C55B70" w:rsidRDefault="00C618ED" w:rsidP="003C7557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/>
                <w:i/>
                <w:color w:val="000000"/>
                <w:lang w:val="vi-VN"/>
              </w:rPr>
              <w:t>Các chuẩn thuộc lĩnh vực phát triển tình cảm và quan hệ xã hội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</w:rPr>
              <w:t xml:space="preserve">  1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.</w:t>
            </w:r>
            <w:r w:rsidRPr="00C55B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Chuẩn </w:t>
            </w:r>
            <w:r w:rsidRPr="00C55B70">
              <w:rPr>
                <w:rFonts w:ascii="Times New Roman" w:hAnsi="Times New Roman" w:cs="Times New Roman"/>
                <w:color w:val="000000"/>
              </w:rPr>
              <w:t>7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. Trẻ thể hiện sự nhận thức về bản thân</w:t>
            </w:r>
          </w:p>
          <w:p w:rsidR="00C618ED" w:rsidRPr="00C55B70" w:rsidRDefault="00C618ED" w:rsidP="003C7557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27.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Nói được một số thông tin quan trọng về bản thân và gia đình;</w:t>
            </w:r>
          </w:p>
          <w:p w:rsidR="00C618ED" w:rsidRPr="00C55B70" w:rsidRDefault="00C618ED" w:rsidP="003C7557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28.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Ứng xử phù hợp với giới tính của bản thân; </w:t>
            </w:r>
          </w:p>
          <w:p w:rsidR="00C618ED" w:rsidRPr="00C55B70" w:rsidRDefault="00C618ED" w:rsidP="003C7557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29.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Nói được khả năng và sở thích riêng của bản thân;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30.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Đề xuất trò chơi và hoạt động thể hiện sở thích của bản thân</w:t>
            </w:r>
            <w:r w:rsidRPr="00C55B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2. Chuẩn 8. Trẻ tin tưởng vào khả năng của bản thân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a) Chỉ số 31.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Cố gắng thực hiện công việc đến cùng;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32.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Thể hiện sự vui thích khi hoàn thành công việc;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33.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Chủ động làm một số công việc đơn giản hằng ngày;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d) Chỉ số 34.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Mạnh dạn nói ý kiến của bản thân.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3. Chuẩn 9. Trẻ biết cảm nhận và thể hiện cảm xúc</w:t>
            </w:r>
            <w:r w:rsidRPr="00C55B70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strike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a) Chỉ số 35.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Nhận biết các trạng thái cảm xúc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lastRenderedPageBreak/>
              <w:t xml:space="preserve">vui, buồn, ngạc nhiên, sợ hãi, tức giận, xấu hổ của người khác; </w:t>
            </w:r>
            <w:r w:rsidRPr="00C55B70">
              <w:rPr>
                <w:rFonts w:ascii="Times New Roman" w:hAnsi="Times New Roman" w:cs="Times New Roman"/>
                <w:strike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36.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Bộc lộ cảm xúc của bản thân bằng lời nói, cử chỉ và nét mặt;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37.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Thể hiện sự an ủi và chia vui với người thân và bạn bè;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38.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Thể hiện sự thích thú trước cái đẹp;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đ) Chỉ số 39.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Thích chăm sóc cây cối, con vật quen thuộc;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e) Chỉ số 40.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Thay đổi hành vi và thể hiện cảm xúc phù hợp với hoàn cảnh;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g) Chỉ số 41.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Biết kiềm chế cảm xúc tiêu cực khi được an ủi, giải thích.</w:t>
            </w:r>
            <w:r w:rsidRPr="00C55B70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4. Chuẩn 10. Trẻ có mối quan hệ tích cực với bạn bè và người lớn</w:t>
            </w:r>
            <w:r w:rsidRPr="00C55B70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a) Chỉ số 42.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Dễ hoà đồng với bạn bè trong nhóm chơi;   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43.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Chủ động giao tiếp với bạn và người lớn gần gũi;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44.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Thích chia sẻ cảm xúc, kinh nghiệm, đồ dùng, đồ chơi với những người gần gũi;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45.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Sẵn sàng giúp đỡ khi người khác gặp khó khăn;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e) Chỉ số 46.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Có nhóm bạn chơi thường xuyên;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g) Chỉ số 47.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Biết chờ đến lượt khi tham gia vào các hoạt động.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5. Chuẩn 11. Trẻ thể hiện sự hợp tác với bạn bè và mọi người xung quanh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48.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Lắng nghe ý kiến của người khác;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49.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Trao đổi ý kiến của mình với các bạn;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50.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Thể hiện sự thân thiện, đoàn kết với bạn bè;</w:t>
            </w:r>
            <w:r w:rsidRPr="00C55B70">
              <w:rPr>
                <w:rFonts w:ascii="Times New Roman" w:hAnsi="Times New Roman" w:cs="Times New Roman"/>
                <w:color w:val="FF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51.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Chấp nhận sự phân công của nhóm bạn và người lớn;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đ) Chỉ số 52.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Sẵn sàng thực hiện nhiệm vụ đơn giản cùng người khác.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6. Chuẩn 12. Trẻ có các hành vi thích hợp trong ứng xử xã hội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53.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color w:val="000000"/>
                <w:lang w:val="vi-VN" w:eastAsia="vi-VN"/>
              </w:rPr>
              <w:t>Nhận ra việc làm của mình có ảnh hưởng đến người khác;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54.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Có thói quen chào hỏi, cảm ơn,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lastRenderedPageBreak/>
              <w:t>xin lỗi và xưng hô lễ phép với người lớn;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c) Chỉ số 55.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Đề nghị sự giúp đỡ của người khác khi cần thiết;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d) Chỉ số 56.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Nhận xét được một số hành vi đúng hoặc sai của con người đối với môi trường;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đ) Chỉ số 57.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Có hành vi bảo vệ môi trường trong sinh hoạt hàng ngày.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7. Chuẩn 13. Trẻ thể hiện sự tôn trọng người khác</w:t>
            </w:r>
            <w:r w:rsidRPr="00C55B70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58.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Nói được khả năng và sở thích của bạn bè và người thân;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59.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Chấp nhận sự khác biệt giữa người khác với mình; 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60. </w:t>
            </w:r>
            <w:r w:rsidRPr="00C55B70"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  <w:t>Quan tâm đến sự công bằng trong nhóm bạn.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Các chuẩn thuộc lĩnh vực phát triển ngôn ngữ và giao tiếp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1. Chuẩn 14. Trẻ nghe hiểu lời nói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61.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Nhận ra </w:t>
            </w:r>
            <w:r w:rsidRPr="00C55B70"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  <w:t>được sắc thái biểu cảm của lời nói khi vui, buồn, tức, giận, ngạc nhiên, sợ hãi;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b) Chỉ số 62</w:t>
            </w:r>
            <w:r w:rsidRPr="00C55B70">
              <w:rPr>
                <w:rFonts w:ascii="Times New Roman" w:hAnsi="Times New Roman" w:cs="Times New Roman"/>
                <w:bCs/>
                <w:color w:val="FF0000"/>
                <w:lang w:val="vi-VN"/>
              </w:rPr>
              <w:t>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Nghe hiểu và thực hiện được các chỉ dẫn liên quan đến 2, 3 hành động;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63.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Hiểu nghĩa một số từ khái quát chỉ sự vật, hiện tượng đơn giản, gần gũi;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64.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Nghe hiểu nội dung câu chuyện, thơ, đồng dao, ca dao dành cho lứa tuổi của trẻ.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2. Chuẩn 15. Trẻ biết sử dụng lời nói để giao tiếp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it-IT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65.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  <w:t>Nói rõ ràng;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66.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Sử dụng các từ chỉ tên gọi, hành động, tính chất và từ biểu cảm trong sinh hoạt hàng ngày;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c) Chỉ số 67.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Sử dụng các loại câu khác nhau trong giao tiếp;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68.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Sử dụng lời nói để bày tỏ cảm xúc, nhu cầu, ý nghĩ và kinh nghiệm của bản thân;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đ) Chỉ số 69.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Sử dụng lời nói để trao đổi và chỉ dẫn bạn bè trong hoạt động;</w:t>
            </w:r>
          </w:p>
          <w:p w:rsidR="00C618ED" w:rsidRPr="00C55B70" w:rsidRDefault="00C618ED" w:rsidP="003C7557">
            <w:pPr>
              <w:suppressLineNumber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e) Chỉ số 70.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Kể về một sự việc, hiện tượng nào đó để người khác hiểu được;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g) Chỉ số 71.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Kể lại được nội dung chuyện đã nghe theo trình tự nhất định;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lastRenderedPageBreak/>
              <w:t xml:space="preserve">h) Chỉ số 72.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Biết cách khởi xướng cuộc trò chuyện.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3. Chuẩn 16. Trẻ thực hiện một số quy tắc thông thường trong giao tiếp</w:t>
            </w:r>
            <w:r w:rsidRPr="00C55B70">
              <w:rPr>
                <w:rFonts w:ascii="Times New Roman" w:hAnsi="Times New Roman" w:cs="Times New Roman"/>
                <w:b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73.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Điều chỉnh giọng nói phù hợp với tình huống và nhu cầu giao tiếp;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74.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Chăm chú lắng nghe người khác và đáp lại bằng cử chỉ, nét mặt, ánh mắt phù hợp;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75.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Không nói leo, không ngắt lời người khác khi trò chuyện;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d)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76.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Hỏi lại hoặc có những biểu hiện qua cử chỉ, điệu bộ, nét mặt khi không hiểu người khác nói;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đ)</w:t>
            </w:r>
            <w:r w:rsidRPr="00C55B70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77. Sử dụng một số từ chào hỏi và từ lễ phép phù hợp với tình huống;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e) Chỉ số 78.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Không nói tục, chửi bậy.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4. Chuẩn 17.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hứng thú đối với việc đọc 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79. Thích đọc những chữ đã biết trong môi trường xung quanh;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b) Chỉ số 80. Thể hiện sự thích thú với sách;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c)</w:t>
            </w:r>
            <w:r w:rsidRPr="00C55B70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81.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Có hành vi giữ gìn, bảo vệ sách.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5. Chuẩn 18.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một số hành vi ban đầu của việc đọc </w:t>
            </w:r>
          </w:p>
          <w:p w:rsidR="00C618ED" w:rsidRPr="00C55B70" w:rsidRDefault="0038370A" w:rsidP="003C7557">
            <w:pPr>
              <w:tabs>
                <w:tab w:val="left" w:pos="2913"/>
              </w:tabs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618ED"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82. Biết ý nghĩa một số ký hiệu, biểu tượng trong cuộc sống;</w:t>
            </w:r>
          </w:p>
          <w:p w:rsidR="00C618ED" w:rsidRPr="00C55B70" w:rsidRDefault="0038370A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618ED"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b) Chỉ số 83. Có một số hành vi như người đọc sách;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84. “Đọc” theo truyện tranh đã biết; 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d) Chỉ số 85. Biết kể chuyện theo tranh</w:t>
            </w:r>
            <w:r w:rsidRPr="00C55B70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6. Chuẩn 19.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Trẻ thể hiện một số hiểu biết ban đầu về việc viết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86.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Biết chữ viết có thể đọc và thay cho lời nói;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b) Chỉ số 87. Biết dùng các ký hiệu hoặc hình vẽ để thể hiện cảm xúc, nhu cầu, ý nghĩ và kinh nghiệm của bản thân;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c) Chỉ số 88. Bắt chước hành vi viết và sao chép từ, chữ cái;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d)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89.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Biết “viết” tên của bản thân theo cách của mình;</w:t>
            </w:r>
          </w:p>
          <w:p w:rsidR="00C618ED" w:rsidRPr="00C55B70" w:rsidRDefault="00C618ED" w:rsidP="003C755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đ)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90.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Biết “viết” chữ theo thứ tự từ trái qua phải, từ trên xuống dưới;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lastRenderedPageBreak/>
              <w:t>e) Chỉ số 91.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Nhận dạng được chữ cái trong bảng chữ cái tiếng Việt.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 </w:t>
            </w:r>
          </w:p>
          <w:p w:rsidR="00C618ED" w:rsidRPr="00C55B70" w:rsidRDefault="00C618ED" w:rsidP="003C7557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Các chuẩn thuộc lĩnh vực phát triển nhận thức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1. Chuẩn 20.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một số hiểu biết về môi trường tự nhiên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 a) Chỉ số 92. Gọi tên nhóm cây cối, con vật theo đặc điểm chung; </w:t>
            </w:r>
          </w:p>
          <w:p w:rsidR="00C618ED" w:rsidRPr="00C55B70" w:rsidRDefault="0038370A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618ED"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93. Nhận ra sự thay đổi trong quá trình phát triển của cây, con vật và một số hiện tượng tự nhiên;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spacing w:val="-8"/>
                <w:lang w:val="vi-VN"/>
              </w:rPr>
              <w:t xml:space="preserve">c) </w:t>
            </w:r>
            <w:r w:rsidRPr="00C55B70">
              <w:rPr>
                <w:rFonts w:ascii="Times New Roman" w:hAnsi="Times New Roman" w:cs="Times New Roman"/>
                <w:bCs/>
                <w:color w:val="000000"/>
                <w:spacing w:val="-8"/>
                <w:lang w:val="vi-VN"/>
              </w:rPr>
              <w:t xml:space="preserve">Chỉ số 94. </w:t>
            </w:r>
            <w:r w:rsidRPr="00C55B70">
              <w:rPr>
                <w:rFonts w:ascii="Times New Roman" w:hAnsi="Times New Roman" w:cs="Times New Roman"/>
                <w:color w:val="000000"/>
                <w:spacing w:val="-8"/>
                <w:lang w:val="vi-VN"/>
              </w:rPr>
              <w:t>Nói được một số đặc điểm nổi bật của các mùa trong năm nơi trẻ sống;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d) Chỉ số 95.</w:t>
            </w:r>
            <w:r w:rsidRPr="00C55B70">
              <w:rPr>
                <w:rFonts w:ascii="Times New Roman" w:hAnsi="Times New Roman" w:cs="Times New Roman"/>
                <w:color w:val="FF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lang w:val="vi-VN"/>
              </w:rPr>
              <w:t>Dự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đoán một số hiện tượng tự nhiên đơn giản sắp xảy ra.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2. Chuẩn 21.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một số hiểu biết về môi trường xã hội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96. Phân loại được một số đồ dùng thông thường theo chất liệu và công dụng;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97.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Kể được một số địa điểm công cộng gần gũi nơi trẻ sống;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c) Chỉ số 98. Kể được một số nghề phổ biến nơi trẻ sống.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3. Chuẩn 22</w:t>
            </w:r>
            <w:r w:rsidRPr="00C55B70">
              <w:rPr>
                <w:rFonts w:ascii="Times New Roman" w:eastAsia="SimSun" w:hAnsi="Times New Roman" w:cs="Times New Roman"/>
                <w:color w:val="000000"/>
                <w:lang w:val="vi-VN"/>
              </w:rPr>
              <w:t xml:space="preserve">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một số hiểu biết về âm nhạc và tạo hình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Chỉ số 99.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Nhận ra giai điệu (vui, êm dịu, buồn) của bài hát hoặc bản nhạc;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100.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Hát đúng giai điệu bài hát trẻ em;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c) Chỉ số 101. Thể hiện cảm xúc và vận động phù hợp với nhịp điệu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của bài hát hoặc bản nhạc; </w:t>
            </w:r>
          </w:p>
          <w:p w:rsidR="00C618ED" w:rsidRPr="00C55B70" w:rsidRDefault="00C618ED" w:rsidP="003C7557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d)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102.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Biết sử dụng các vật liệu khác nhau để làm một sản phẩm đơn giản;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đ)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103.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Nói được ý tưởng thể hiện trong sản phẩm tạo hình của mình.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4. Chuẩn 23</w:t>
            </w:r>
            <w:r w:rsidRPr="00C55B70">
              <w:rPr>
                <w:rFonts w:ascii="Times New Roman" w:eastAsia="SimSun" w:hAnsi="Times New Roman" w:cs="Times New Roman"/>
                <w:color w:val="000000"/>
                <w:lang w:val="vi-VN"/>
              </w:rPr>
              <w:t xml:space="preserve">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có một số hiểu biết về số, số đếm và đo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a) Chỉ số 104. Nhận biết con số phù hợp với số lượng trong phạm vi 10;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105.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Tách 10 đối tượng thành 2 nhóm bằng ít nhất 2 cách và so sánh số lượng của các nhóm;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c) Chỉ số 106. Biết cách đo độ dài và nói kết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lastRenderedPageBreak/>
              <w:t xml:space="preserve">quả đo.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</w:t>
            </w:r>
            <w:r w:rsidRPr="00C55B70"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  <w:t>5. Chuẩn 24</w:t>
            </w:r>
            <w:r w:rsidRPr="00C55B70">
              <w:rPr>
                <w:rFonts w:ascii="Times New Roman" w:eastAsia="SimSun" w:hAnsi="Times New Roman" w:cs="Times New Roman"/>
                <w:color w:val="000000"/>
                <w:spacing w:val="-4"/>
                <w:lang w:val="vi-VN"/>
              </w:rPr>
              <w:t xml:space="preserve">. </w:t>
            </w:r>
            <w:r w:rsidRPr="00C55B70">
              <w:rPr>
                <w:rFonts w:ascii="Times New Roman" w:hAnsi="Times New Roman" w:cs="Times New Roman"/>
                <w:bCs/>
                <w:color w:val="000000"/>
                <w:spacing w:val="-4"/>
                <w:lang w:val="vi-VN"/>
              </w:rPr>
              <w:t xml:space="preserve">Trẻ nhận biết về một số hình hình học và định hướng trong không gian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107.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Chỉ ra được khối cầu, khối vuông, khối chữ nhật và khối trụ theo yêu cầu;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108.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Xác định được vị trí (trong, ngoài, trên, dưới, trước, sau, phải, trái) của một vật so với một vật khác.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6. Chuẩn 25.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có một số nhận biết ban đầu về thời gian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109.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Gọi tên các ngày trong tuần theo thứ tự;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b)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110.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Phân biệt được hôm qua, hôm nay, ngày mai qua các sự kiện hàng ngày;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c)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111.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Nói được ngày trên lốc lịch và giờ trên đồng hồ.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7. Chuẩn 26</w:t>
            </w:r>
            <w:r w:rsidRPr="00C55B70">
              <w:rPr>
                <w:rFonts w:ascii="Times New Roman" w:eastAsia="SimSun" w:hAnsi="Times New Roman" w:cs="Times New Roman"/>
                <w:color w:val="000000"/>
                <w:lang w:val="vi-VN"/>
              </w:rPr>
              <w:t xml:space="preserve">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tò mò và ham hiểu biết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a)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Chỉ số 112.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Hay đặt câu hỏi;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b) Chỉ số 113.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Thích khám phá các sự vật, hiện tượng xung quanh.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8. Chuẩn 27.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khả năng suy luận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a) Chỉ số 114. Giải thích được mối quan hệ nguyên nhân - kết quả đơn giản trong cuộc sống hằng ngày;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dstrike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115.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>Loại được một đối tượng không cùng nhóm với các đối tượng còn lại;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spacing w:val="-6"/>
                <w:lang w:val="vi-VN"/>
              </w:rPr>
              <w:t>c) Chỉ số 116. Nhận ra quy tắc sắp xếp đơn giản và tiếp tục thực hiện theo qui tắc.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 9. Chuẩn 28</w:t>
            </w:r>
            <w:r w:rsidRPr="00C55B70">
              <w:rPr>
                <w:rFonts w:ascii="Times New Roman" w:eastAsia="SimSun" w:hAnsi="Times New Roman" w:cs="Times New Roman"/>
                <w:color w:val="000000"/>
                <w:lang w:val="vi-VN"/>
              </w:rPr>
              <w:t xml:space="preserve">. </w:t>
            </w: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Trẻ thể hiện khả năng sáng tạo;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>a) Chỉ số 117.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 Đặt tên mới cho đồ vật, câu chuyện, đặt lời mới cho bài hát;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b) Chỉ số 118.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Thực hiện một số công việc theo cách riêng của mình;  </w:t>
            </w:r>
          </w:p>
          <w:p w:rsidR="00C618ED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spacing w:val="-4"/>
                <w:lang w:val="vi-VN"/>
              </w:rPr>
              <w:t>c) Chỉ số 119.</w:t>
            </w:r>
            <w:r w:rsidRPr="00C55B70"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  <w:t xml:space="preserve"> Thể hiện ý tưởng của bản thân thông qua các hoạt động khác nhau; </w:t>
            </w:r>
          </w:p>
          <w:p w:rsidR="009B063A" w:rsidRPr="00C55B70" w:rsidRDefault="00C618ED" w:rsidP="003C7557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5B70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d) Chỉ số 120. </w:t>
            </w:r>
            <w:r w:rsidRPr="00C55B70">
              <w:rPr>
                <w:rFonts w:ascii="Times New Roman" w:hAnsi="Times New Roman" w:cs="Times New Roman"/>
                <w:color w:val="000000"/>
                <w:lang w:val="vi-VN"/>
              </w:rPr>
              <w:t xml:space="preserve">Kể lại câu chuyện quen thuộc theo cách khác. </w:t>
            </w:r>
          </w:p>
        </w:tc>
      </w:tr>
      <w:tr w:rsidR="009B063A" w:rsidRPr="00BE4580" w:rsidTr="00E40E17">
        <w:trPr>
          <w:trHeight w:val="550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B063A" w:rsidRPr="00C55B70" w:rsidRDefault="009B063A" w:rsidP="00FE3F62">
            <w:pPr>
              <w:spacing w:after="0" w:line="401" w:lineRule="atLeast"/>
              <w:ind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IV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Các hoạt động hỗ trợ chăm sóc giáo dục trẻ ở cơ sở giáo dục mầm non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ind w:left="57"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t>- Cơ sở vật chất đảm bảo đủ điều kiện chăm sóc, giáo dục trẻ theo Điều lệ trường mầm non; đồ dùng, đồ chơi và thiết bị dạy học đảm bảo theo TT số 02/2010/TT-BGDĐT ngày 11/2/2010, TT 34/2013 và Văn bản hợp nhất tháng 3/2015 (đủ về số lượng và đảm bảo về chất lượng)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Đội ngũ CB,GV,NV đạt chuẩn trở lên, được bồi dưỡng, đào tạo thường xuyên liên tục.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Sự phối kết hợp chặt chẽ giữa CMHS và Nhà trường.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Thực hiện tốt Quy chế dân chủ trong mọi hoạt động của Nhà trường.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063A" w:rsidRPr="00C55B70" w:rsidRDefault="009B063A" w:rsidP="003C7557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C55B70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t>- Cơ sở vật chất đảm bảo đủ điều kiện chăm sóc, giáo dục trẻ theo Điều lệ trường mầm non; đồ dùng, đồ chơi và thiết bị dạy học đảm bảo theo TT số 02/2010/TT-BGDĐT ngày 11/2/2010, TT 34/2013 và Văn bản hợp nhất tháng 3/2015 (đủ về số lượng và đảm bảo về chất lượng)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Đội ngũ CB,GV,NV đạt chuẩn trở lên, được bồi dưỡng, đào tạo thường xuyên liên tục.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Sự phối kết hợp chặt chẽ giữa CMHS và Nhà trường.</w:t>
            </w:r>
            <w:r w:rsidR="00834B36" w:rsidRPr="00C55B70">
              <w:rPr>
                <w:rFonts w:ascii="Times New Roman" w:eastAsia="Times New Roman" w:hAnsi="Times New Roman" w:cs="Times New Roman"/>
                <w:color w:val="000000"/>
              </w:rPr>
              <w:br/>
              <w:t>- Thực hiện tốt Quy chế dân chủ trong mọi hoạt động của Nhà trường.</w:t>
            </w:r>
          </w:p>
        </w:tc>
      </w:tr>
    </w:tbl>
    <w:p w:rsidR="009B063A" w:rsidRPr="00BE4580" w:rsidRDefault="009B063A" w:rsidP="0023279F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4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5582"/>
      </w:tblGrid>
      <w:tr w:rsidR="009B063A" w:rsidRPr="00BE4580" w:rsidTr="00047562">
        <w:trPr>
          <w:trHeight w:val="2900"/>
          <w:jc w:val="center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63A" w:rsidRPr="00BE4580" w:rsidRDefault="009B063A" w:rsidP="009B063A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79F" w:rsidRDefault="00C55B70" w:rsidP="00701D70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      </w:t>
            </w:r>
            <w:r w:rsidR="00F30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Quận 5, </w:t>
            </w:r>
            <w:r w:rsidR="00493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 </w:t>
            </w:r>
            <w:r w:rsidR="004471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22</w:t>
            </w:r>
            <w:r w:rsidR="00493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tháng </w:t>
            </w:r>
            <w:r w:rsidR="004471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  <w:r w:rsidR="00B73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 20</w:t>
            </w:r>
            <w:r w:rsidR="004C26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  <w:r w:rsidR="00FF66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  <w:r w:rsidR="009B063A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="00701D70" w:rsidRPr="00FE3F6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                   </w:t>
            </w:r>
            <w:r w:rsidR="00834B36" w:rsidRPr="00FE3F6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          </w:t>
            </w:r>
            <w:r w:rsidR="009B063A" w:rsidRPr="00FE3F6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Thủ trưởng đơn vị</w:t>
            </w:r>
            <w:r w:rsidR="009B063A" w:rsidRPr="00FE3F6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br/>
            </w:r>
            <w:r w:rsidR="00701D70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         </w:t>
            </w:r>
            <w:r w:rsidR="00834B36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 </w:t>
            </w:r>
            <w:r w:rsidR="00F03537" w:rsidRPr="00BE45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</w:p>
          <w:p w:rsidR="0023279F" w:rsidRDefault="0023279F" w:rsidP="00701D70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047562" w:rsidRDefault="00047562" w:rsidP="00701D70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266194" w:rsidRDefault="0023279F" w:rsidP="00701D70">
            <w:pPr>
              <w:spacing w:after="0" w:line="4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                             </w:t>
            </w:r>
          </w:p>
          <w:p w:rsidR="00701D70" w:rsidRPr="0023279F" w:rsidRDefault="00266194" w:rsidP="00266194">
            <w:pPr>
              <w:spacing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       </w:t>
            </w:r>
            <w:r w:rsidR="00701D70" w:rsidRPr="00BE4580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Bùi Thị Thu Lan</w:t>
            </w:r>
          </w:p>
        </w:tc>
      </w:tr>
    </w:tbl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94" w:rsidRDefault="00266194" w:rsidP="0023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6F7" w:rsidRDefault="00FF66F7" w:rsidP="00FF66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DD" w:rsidRPr="006B6766" w:rsidRDefault="00D655DD" w:rsidP="00FF66F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Biểu mẫu 03</w:t>
      </w:r>
    </w:p>
    <w:p w:rsidR="00D655DD" w:rsidRPr="006B6766" w:rsidRDefault="00D655DD" w:rsidP="00F035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sz w:val="24"/>
          <w:szCs w:val="24"/>
        </w:rPr>
        <w:t>(Theo thông tư số 36/2017/BGD-ĐT ngày 28/12/2017 của Bộ Giáo dục và Đào tạo)</w:t>
      </w:r>
    </w:p>
    <w:p w:rsidR="00D655DD" w:rsidRPr="006B6766" w:rsidRDefault="00D655DD" w:rsidP="00D655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ỦY BAN NHÂN DÂN QUẬN 5                                            </w:t>
      </w:r>
    </w:p>
    <w:p w:rsidR="009B063A" w:rsidRPr="006B6766" w:rsidRDefault="00D655DD" w:rsidP="00D655D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sz w:val="24"/>
          <w:szCs w:val="24"/>
        </w:rPr>
        <w:t xml:space="preserve">TRƯỜNG MẦM NON 14B   </w:t>
      </w:r>
      <w:r w:rsidR="009B063A" w:rsidRPr="006B67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0CD6" w:rsidRPr="006B6766" w:rsidRDefault="009B063A" w:rsidP="00560CD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9B063A" w:rsidRPr="006B6766" w:rsidRDefault="009B063A" w:rsidP="002661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Công khai thông tin cơ sở vật chất của cơ sở giáo dục mầm non, năm học</w:t>
      </w:r>
      <w:r w:rsidR="006B31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F66F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493448"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F66F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5475"/>
        <w:gridCol w:w="1565"/>
        <w:gridCol w:w="2795"/>
      </w:tblGrid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lượng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Bình quân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phòng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50060D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9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Số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/trẻ em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Loại phòng học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176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kiên cố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50060D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9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560CD6" w:rsidP="00AE02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Số 4,8 </w:t>
            </w:r>
            <w:r w:rsidR="00A620A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m</w:t>
            </w:r>
            <w:r w:rsidR="00A620A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  <w:r w:rsidR="00A620A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/trẻ em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bán kiên cố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176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tạm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176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nhờ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176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điểm trường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50060D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5E47C9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IV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đất toàn trường 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1194,96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5E47C9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sân chơi 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668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5E47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một số loại phòng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5E47C9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5E47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sinh hoạt chung 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45,77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5E47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ngủ 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5E47C9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5E47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vệ sinh 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5E47C9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5E47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hiên chơi 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5E47C9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5E47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9176A8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Diện tích phòng giáo dục thể chất (m</w:t>
            </w: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42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5E47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9176A8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Diện tích phòng giáo dục nghệ thuật hoặc phòng đa chức năng (m</w:t>
            </w: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63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5E47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-</w:t>
            </w:r>
          </w:p>
        </w:tc>
      </w:tr>
      <w:tr w:rsidR="009B063A" w:rsidRPr="006B6766" w:rsidTr="009176A8"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nhà bếp và kho 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A620A8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46 m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rPr>
          <w:trHeight w:val="84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VII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bị, đồ dùng, đồ chơi tối thiểu 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(Đơn vị tính: bộ)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50060D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9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6ED8" w:rsidRPr="006B6766" w:rsidRDefault="009B063A" w:rsidP="00266194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Số bộ/nhóm (lớp)</w:t>
            </w:r>
            <w:r w:rsidR="00266194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="008079CE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5/5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bộ thiết bị, đồ dùng, đồ chơi tối thiểu hiện có theo quy định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50060D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9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bộ thiết bị, đồ dùng, đồ chơi tối thiểu còn thiếu so với quy định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047562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VIII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đồ chơi ngoài trời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50060D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27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50060D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Số bộ</w:t>
            </w:r>
            <w:r w:rsidR="0050060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2</w:t>
            </w:r>
            <w:r w:rsidR="00C55B70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7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/</w:t>
            </w:r>
            <w:r w:rsidR="0050060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  <w:r w:rsidR="00A620A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sân chơi (trường)</w:t>
            </w:r>
          </w:p>
        </w:tc>
      </w:tr>
      <w:tr w:rsidR="009B063A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IX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266194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 điện tử-tin học đang được sử dụng phục vụ học tập (máy vi tính, m</w:t>
            </w:r>
            <w:r w:rsidR="00266194"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áy chiếu, máy ảnh kỹ thuật số </w:t>
            </w: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...</w:t>
            </w:r>
            <w:r w:rsidR="00266194"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50060D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562E5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9562E5" w:rsidRPr="006B6766" w:rsidTr="00266194">
        <w:trPr>
          <w:trHeight w:val="763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2A6C2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 phục vụ giáo dục khác 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(Liệt kê các thiết bị ngoài danh mục tối thiểu theo quy định)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2E5" w:rsidRPr="006B6766" w:rsidRDefault="009562E5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Số thiết bị/nhóm (lớp)</w:t>
            </w:r>
          </w:p>
        </w:tc>
      </w:tr>
      <w:tr w:rsidR="009B063A" w:rsidRPr="006B6766" w:rsidTr="00047562">
        <w:trPr>
          <w:trHeight w:val="561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562E5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Tivi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047562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562E5" w:rsidRPr="006B6766" w:rsidTr="00047562">
        <w:trPr>
          <w:trHeight w:val="68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ủ lạnh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50060D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A6C2A" w:rsidRPr="006B6766" w:rsidTr="00047562">
        <w:trPr>
          <w:trHeight w:val="692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Tủ bảo quản thực phẩm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2A6C2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2A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047562">
        <w:trPr>
          <w:trHeight w:val="689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áy ảnh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562E5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047562">
        <w:trPr>
          <w:trHeight w:val="68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Â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mly, loa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816480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562E5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047562">
        <w:trPr>
          <w:trHeight w:val="553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uạt điện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BC4CF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45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047562">
        <w:trPr>
          <w:trHeight w:val="547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8079CE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Máy điều hoà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50060D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047562">
        <w:trPr>
          <w:trHeight w:val="55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8079CE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áy photo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047562">
        <w:trPr>
          <w:trHeight w:val="53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2A6C2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</w:t>
            </w:r>
            <w:r w:rsidR="009562E5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ảng tương tác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50060D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A6C2A" w:rsidRPr="006B6766" w:rsidTr="00047562">
        <w:trPr>
          <w:trHeight w:val="826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2A6C2A" w:rsidP="008079CE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Bàn học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1C54E4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109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2A" w:rsidRPr="006B6766" w:rsidRDefault="001630C4" w:rsidP="0050060D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118</w:t>
            </w:r>
            <w:r w:rsidR="008079CE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</w:t>
            </w:r>
            <w:r w:rsidR="005006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</w:tr>
      <w:tr w:rsidR="008079CE" w:rsidRPr="006B6766" w:rsidTr="00FF66F7">
        <w:trPr>
          <w:trHeight w:val="902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079CE" w:rsidRPr="006B6766" w:rsidRDefault="008079CE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079CE" w:rsidRPr="006B6766" w:rsidRDefault="008079CE" w:rsidP="001C54E4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Ghế học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079CE" w:rsidRPr="006B6766" w:rsidRDefault="008079CE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150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9CE" w:rsidRPr="006B6766" w:rsidRDefault="001630C4" w:rsidP="0050060D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235</w:t>
            </w:r>
            <w:r w:rsidR="008079CE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</w:t>
            </w:r>
            <w:r w:rsidR="005006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</w:tr>
      <w:tr w:rsidR="002A6C2A" w:rsidRPr="006B6766" w:rsidTr="00266194">
        <w:trPr>
          <w:trHeight w:val="1076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1C54E4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</w:t>
            </w:r>
            <w:r w:rsidR="008079CE"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1C54E4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Bàn ghế làm việc của các phòng, ban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6C2A" w:rsidRPr="006B6766" w:rsidRDefault="006B3131" w:rsidP="0050060D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50060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8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C2A" w:rsidRPr="006B6766" w:rsidRDefault="002A6C2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562E5" w:rsidRPr="006B6766" w:rsidTr="00266194"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62E5" w:rsidRPr="006B6766" w:rsidRDefault="009562E5" w:rsidP="00956ED8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2E5" w:rsidRPr="006B6766" w:rsidRDefault="009562E5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9B063A" w:rsidRPr="006B6766" w:rsidRDefault="009B063A" w:rsidP="009B06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2479"/>
        <w:gridCol w:w="1655"/>
        <w:gridCol w:w="1109"/>
        <w:gridCol w:w="1545"/>
        <w:gridCol w:w="1098"/>
        <w:gridCol w:w="1973"/>
      </w:tblGrid>
      <w:tr w:rsidR="009B063A" w:rsidRPr="006B6766" w:rsidTr="009B063A"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71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 lượng(m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9B063A" w:rsidRPr="006B6766" w:rsidTr="009B063A"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</w:t>
            </w:r>
          </w:p>
        </w:tc>
        <w:tc>
          <w:tcPr>
            <w:tcW w:w="35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Nhà vệ sinh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Dùng cho giáo viên</w:t>
            </w:r>
          </w:p>
        </w:tc>
        <w:tc>
          <w:tcPr>
            <w:tcW w:w="3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Dùng cho học sinh</w:t>
            </w:r>
          </w:p>
        </w:tc>
        <w:tc>
          <w:tcPr>
            <w:tcW w:w="3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 m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/trẻ em</w:t>
            </w:r>
          </w:p>
        </w:tc>
      </w:tr>
      <w:tr w:rsidR="009B063A" w:rsidRPr="006B6766" w:rsidTr="009B06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Chung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Nam/Nữ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Chung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Nam/Nữ</w:t>
            </w:r>
          </w:p>
        </w:tc>
      </w:tr>
      <w:tr w:rsidR="009B063A" w:rsidRPr="006B6766" w:rsidTr="009B063A"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Đạt chuẩn vệ sinh*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50060D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50060D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50060D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33,5 m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33,5 m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2</w:t>
            </w:r>
          </w:p>
        </w:tc>
      </w:tr>
      <w:tr w:rsidR="009B063A" w:rsidRPr="006B6766" w:rsidTr="009B063A"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Chưa đạt chuẩn vệ sinh*</w:t>
            </w:r>
          </w:p>
        </w:tc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9B063A" w:rsidRPr="006B6766" w:rsidRDefault="009B063A" w:rsidP="009B063A">
      <w:pPr>
        <w:spacing w:before="120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i/>
          <w:iCs/>
          <w:sz w:val="24"/>
          <w:szCs w:val="24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7628"/>
        <w:gridCol w:w="1027"/>
        <w:gridCol w:w="1211"/>
      </w:tblGrid>
      <w:tr w:rsidR="009B063A" w:rsidRPr="006B6766" w:rsidTr="009B063A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Có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Không</w:t>
            </w:r>
          </w:p>
        </w:tc>
      </w:tr>
      <w:tr w:rsidR="009B063A" w:rsidRPr="006B6766" w:rsidTr="009B063A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XII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Nguồn nước sinh hoạt hợp vệ sinh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56E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X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9176A8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XIII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56ED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X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9176A8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XIV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Kết nối internet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9176A8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XV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Trang thông tin điện tử (website) của cơ sở giáo dục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9B063A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XVI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Tường rào xây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56ED8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9B063A" w:rsidRPr="006B6766" w:rsidTr="00956ED8">
        <w:trPr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</w:t>
            </w:r>
          </w:p>
        </w:tc>
        <w:tc>
          <w:tcPr>
            <w:tcW w:w="10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....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</w:tbl>
    <w:p w:rsidR="009B063A" w:rsidRPr="006B6766" w:rsidRDefault="009B063A" w:rsidP="006D45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66194" w:rsidRPr="006B6766" w:rsidRDefault="00D655DD" w:rsidP="00266194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</w:t>
      </w:r>
      <w:r w:rsidR="00F03537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</w:t>
      </w:r>
      <w:r w:rsidR="006B6766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="008079CE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>Quận 5,  ngày </w:t>
      </w:r>
      <w:r w:rsidR="00447119">
        <w:rPr>
          <w:rFonts w:ascii="Times New Roman" w:eastAsia="Times New Roman" w:hAnsi="Times New Roman" w:cs="Times New Roman"/>
          <w:color w:val="222222"/>
          <w:sz w:val="24"/>
          <w:szCs w:val="24"/>
        </w:rPr>
        <w:t>22</w:t>
      </w:r>
      <w:r w:rsidR="008079CE"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tháng </w:t>
      </w:r>
      <w:r w:rsidR="00447119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năm 20</w:t>
      </w:r>
      <w:r w:rsidR="0067283C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FF66F7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FE3F6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</w:t>
      </w:r>
      <w:r w:rsidR="006B6766" w:rsidRPr="00FE3F6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</w:t>
      </w:r>
      <w:r w:rsidRPr="00FE3F6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Thủ trưởng đơn vị</w:t>
      </w:r>
      <w:r w:rsidRPr="006B676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266194" w:rsidRDefault="00266194" w:rsidP="00266194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47562" w:rsidRDefault="00047562" w:rsidP="00266194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47562" w:rsidRPr="006B6766" w:rsidRDefault="00047562" w:rsidP="00266194">
      <w:pPr>
        <w:spacing w:after="0" w:line="401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F3761" w:rsidRDefault="00266194" w:rsidP="003F3761">
      <w:pPr>
        <w:spacing w:after="0" w:line="401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676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</w:t>
      </w:r>
      <w:r w:rsidR="006B676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</w:t>
      </w:r>
      <w:r w:rsidR="00D655DD" w:rsidRPr="006B676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Bùi Thị Thu Lan</w:t>
      </w:r>
      <w:r w:rsidR="00D655DD" w:rsidRPr="00BE4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3F62" w:rsidRDefault="00FE3F62" w:rsidP="00FE3F62">
      <w:pPr>
        <w:spacing w:after="0" w:line="40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DD" w:rsidRPr="006B6766" w:rsidRDefault="00D655DD" w:rsidP="00FE3F62">
      <w:pPr>
        <w:spacing w:after="0" w:line="401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Biểu mẫu 04</w:t>
      </w:r>
    </w:p>
    <w:p w:rsidR="00D655DD" w:rsidRPr="006B6766" w:rsidRDefault="00D655DD" w:rsidP="00F035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sz w:val="24"/>
          <w:szCs w:val="24"/>
        </w:rPr>
        <w:t>(Theo thông tư số 36/2017/BGD-ĐT ngày 28/12/2017 của Bộ Giáo dục và Đào tạo)</w:t>
      </w:r>
    </w:p>
    <w:p w:rsidR="00D655DD" w:rsidRPr="006B6766" w:rsidRDefault="00D655DD" w:rsidP="00D655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ỦY BAN NHÂN DÂN QUẬN 5                                            </w:t>
      </w:r>
    </w:p>
    <w:p w:rsidR="009B063A" w:rsidRPr="006B6766" w:rsidRDefault="00D655DD" w:rsidP="00D655D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sz w:val="24"/>
          <w:szCs w:val="24"/>
        </w:rPr>
        <w:t xml:space="preserve">TRƯỜNG MẦM NON 14B   </w:t>
      </w:r>
      <w:r w:rsidRPr="006B67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063A" w:rsidRPr="006B6766" w:rsidRDefault="009B063A" w:rsidP="009B06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F03537" w:rsidRPr="006B6766" w:rsidRDefault="009B063A" w:rsidP="009B06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khai thông tin về đội ngũ nhà giáo, cán bộ quản lý và nhân </w:t>
      </w:r>
      <w:r w:rsidR="00F03537"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viên của cơ sở giáo dục mầm non</w:t>
      </w: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B063A" w:rsidRPr="006B6766" w:rsidRDefault="009B063A" w:rsidP="00F035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năm học </w:t>
      </w:r>
      <w:r w:rsid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67283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F66F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0060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D655DD" w:rsidRP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6B676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F66F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tbl>
      <w:tblPr>
        <w:tblW w:w="513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538"/>
        <w:gridCol w:w="726"/>
        <w:gridCol w:w="520"/>
        <w:gridCol w:w="576"/>
        <w:gridCol w:w="550"/>
        <w:gridCol w:w="545"/>
        <w:gridCol w:w="532"/>
        <w:gridCol w:w="620"/>
        <w:gridCol w:w="707"/>
        <w:gridCol w:w="707"/>
        <w:gridCol w:w="707"/>
        <w:gridCol w:w="683"/>
        <w:gridCol w:w="651"/>
        <w:gridCol w:w="738"/>
        <w:gridCol w:w="688"/>
      </w:tblGrid>
      <w:tr w:rsidR="009B063A" w:rsidRPr="006B6766" w:rsidTr="00333776">
        <w:trPr>
          <w:jc w:val="center"/>
        </w:trPr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 số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Trình độ đào tạo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 chức danh nghề nghiệp</w:t>
            </w:r>
          </w:p>
        </w:tc>
        <w:tc>
          <w:tcPr>
            <w:tcW w:w="34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Chuẩn nghề nghiệp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Dưới TC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 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 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Hạng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Xuất sắc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Trung bình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Kém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giáo viên, cán bộ quản lý và nhân</w:t>
            </w:r>
            <w:r w:rsidR="00DE4A07"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viên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447119" w:rsidP="00FF66F7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  <w:r w:rsid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Giáo viên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Nhà trẻ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FF66F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FF66F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67283C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67283C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67283C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FF66F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FF66F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FF66F7" w:rsidP="00B73BE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FF66F7" w:rsidP="00447119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Mẫu giáo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FF66F7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FF66F7" w:rsidP="004C268B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447119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44711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40253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4C268B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4C268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447119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44711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FF66F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50060D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FF66F7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FF66F7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Cán bộ quản lý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Hiệu trưởng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DE4A0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DE4A07" w:rsidP="003F3761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DE4A07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Phó hiệu trưởng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B73BE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50060D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FF66F7" w:rsidP="003F3761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B73BE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B73BE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B73BE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Nhân viên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9176A8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 viên văn thư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DE4A07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AC12D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9176A8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Nhân viên kế </w:t>
            </w: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toán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DE4A07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AC12D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 quỹ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447119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447119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 viên y tế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Nhân viên khác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447119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AC12D7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  <w:tr w:rsidR="00F03537" w:rsidRPr="006B6766" w:rsidTr="00333776">
        <w:trPr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3F3761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3F3761" w:rsidP="009B063A">
            <w:pPr>
              <w:spacing w:before="120" w:after="0" w:line="40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Giáo viên phổ cập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333776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6B6766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6B67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B063A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  <w:r w:rsidR="009176A8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63A" w:rsidRPr="00FF66F7" w:rsidRDefault="009176A8" w:rsidP="009B063A">
            <w:pPr>
              <w:spacing w:before="120" w:after="0" w:line="4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0</w:t>
            </w:r>
            <w:r w:rsidR="009B063A" w:rsidRPr="00FF66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</w:tr>
    </w:tbl>
    <w:p w:rsidR="009B063A" w:rsidRPr="006B6766" w:rsidRDefault="009B063A" w:rsidP="009B06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7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655DD" w:rsidRPr="00FE3F62" w:rsidRDefault="00D655DD" w:rsidP="00D655DD">
      <w:pPr>
        <w:spacing w:after="0" w:line="401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</w:t>
      </w:r>
      <w:r w:rsidR="00333776"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</w:t>
      </w:r>
      <w:r w:rsidR="00B4387F"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>Quận 5,  ngày </w:t>
      </w:r>
      <w:r w:rsidR="00447119"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>22</w:t>
      </w:r>
      <w:r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thán</w:t>
      </w:r>
      <w:r w:rsidR="00B4387F"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>g </w:t>
      </w:r>
      <w:r w:rsidR="00447119"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>8</w:t>
      </w:r>
      <w:r w:rsidR="00B4387F"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B6766"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>năm 20</w:t>
      </w:r>
      <w:r w:rsidR="004C268B"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="00FF66F7"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>3</w:t>
      </w:r>
      <w:r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FE3F6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                                                                            </w:t>
      </w:r>
      <w:r w:rsidR="00FE3F6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</w:t>
      </w:r>
      <w:r w:rsidR="00333776" w:rsidRPr="00FE3F6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Thủ trưởng đơn vị</w:t>
      </w:r>
      <w:r w:rsidRPr="00FE3F6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 xml:space="preserve">                                                                                        </w:t>
      </w:r>
      <w:r w:rsidR="00FE3F6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</w:t>
      </w:r>
      <w:r w:rsidRPr="00FE3F6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(Ký tên và đóng dấu)</w:t>
      </w:r>
    </w:p>
    <w:p w:rsidR="00D655DD" w:rsidRPr="00FE3F62" w:rsidRDefault="00D655DD" w:rsidP="00D655DD">
      <w:pPr>
        <w:tabs>
          <w:tab w:val="left" w:pos="6343"/>
        </w:tabs>
        <w:spacing w:after="0" w:line="401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ab/>
      </w:r>
    </w:p>
    <w:p w:rsidR="00D655DD" w:rsidRPr="00FE3F62" w:rsidRDefault="00D655DD" w:rsidP="00D655DD">
      <w:pPr>
        <w:spacing w:after="0" w:line="401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47562" w:rsidRPr="00FE3F62" w:rsidRDefault="00047562" w:rsidP="00D655DD">
      <w:pPr>
        <w:spacing w:after="0" w:line="401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47562" w:rsidRPr="00FE3F62" w:rsidRDefault="00047562" w:rsidP="00D655DD">
      <w:pPr>
        <w:spacing w:after="0" w:line="401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655DD" w:rsidRPr="00FE3F62" w:rsidRDefault="00D655DD" w:rsidP="00D655DD">
      <w:pPr>
        <w:spacing w:after="0" w:line="401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655DD" w:rsidRPr="00FE3F62" w:rsidRDefault="00D655DD" w:rsidP="00D655D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</w:t>
      </w:r>
      <w:r w:rsidR="00333776" w:rsidRP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</w:t>
      </w:r>
      <w:r w:rsidR="00FE3F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bookmarkStart w:id="0" w:name="_GoBack"/>
      <w:bookmarkEnd w:id="0"/>
      <w:r w:rsidRPr="00FE3F6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Bùi Thị Thu Lan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063A" w:rsidRPr="00FE3F62" w:rsidRDefault="009B063A" w:rsidP="00D655D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5746" w:rsidRPr="006B6766" w:rsidRDefault="00465746" w:rsidP="00465746">
      <w:pPr>
        <w:shd w:val="clear" w:color="auto" w:fill="FFFFFF"/>
        <w:spacing w:after="0" w:line="43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746" w:rsidRDefault="00465746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1862" w:rsidRDefault="00441862" w:rsidP="00465746">
      <w:pPr>
        <w:shd w:val="clear" w:color="auto" w:fill="FFFFFF"/>
        <w:spacing w:after="0" w:line="43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41862" w:rsidSect="00C55B70">
      <w:pgSz w:w="12240" w:h="15840"/>
      <w:pgMar w:top="1134" w:right="47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2DC"/>
    <w:multiLevelType w:val="hybridMultilevel"/>
    <w:tmpl w:val="214A97A4"/>
    <w:lvl w:ilvl="0" w:tplc="3F121CA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BFB1D21"/>
    <w:multiLevelType w:val="hybridMultilevel"/>
    <w:tmpl w:val="68F61226"/>
    <w:lvl w:ilvl="0" w:tplc="494441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7E4E7A4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6538"/>
    <w:multiLevelType w:val="hybridMultilevel"/>
    <w:tmpl w:val="E0A2258C"/>
    <w:lvl w:ilvl="0" w:tplc="5E069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E0D"/>
    <w:multiLevelType w:val="hybridMultilevel"/>
    <w:tmpl w:val="B95698CC"/>
    <w:lvl w:ilvl="0" w:tplc="E6A2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4F14"/>
    <w:multiLevelType w:val="hybridMultilevel"/>
    <w:tmpl w:val="AE1AB3C0"/>
    <w:lvl w:ilvl="0" w:tplc="2DAC85C8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468B7CB1"/>
    <w:multiLevelType w:val="hybridMultilevel"/>
    <w:tmpl w:val="B3B80976"/>
    <w:lvl w:ilvl="0" w:tplc="C8F4CB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34519"/>
    <w:multiLevelType w:val="hybridMultilevel"/>
    <w:tmpl w:val="1254A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2586A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6295E"/>
    <w:multiLevelType w:val="hybridMultilevel"/>
    <w:tmpl w:val="A814B500"/>
    <w:lvl w:ilvl="0" w:tplc="45B245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59CEB4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B5171B"/>
    <w:multiLevelType w:val="hybridMultilevel"/>
    <w:tmpl w:val="D866609A"/>
    <w:lvl w:ilvl="0" w:tplc="FC3C14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B6C90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B100D7"/>
    <w:multiLevelType w:val="hybridMultilevel"/>
    <w:tmpl w:val="AEAEBC7A"/>
    <w:lvl w:ilvl="0" w:tplc="ABF421A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 w:tplc="1422C358">
      <w:start w:val="1"/>
      <w:numFmt w:val="lowerLetter"/>
      <w:lvlText w:val="%2)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4ECC"/>
    <w:rsid w:val="00014AF5"/>
    <w:rsid w:val="000357D4"/>
    <w:rsid w:val="00040103"/>
    <w:rsid w:val="00047562"/>
    <w:rsid w:val="000B0368"/>
    <w:rsid w:val="001029F3"/>
    <w:rsid w:val="001252F8"/>
    <w:rsid w:val="001518D9"/>
    <w:rsid w:val="001630C4"/>
    <w:rsid w:val="001B35A6"/>
    <w:rsid w:val="001C54E4"/>
    <w:rsid w:val="0023279F"/>
    <w:rsid w:val="0024718B"/>
    <w:rsid w:val="00266194"/>
    <w:rsid w:val="002A6C2A"/>
    <w:rsid w:val="00333776"/>
    <w:rsid w:val="003757BD"/>
    <w:rsid w:val="0038370A"/>
    <w:rsid w:val="003C7557"/>
    <w:rsid w:val="003F3761"/>
    <w:rsid w:val="00417770"/>
    <w:rsid w:val="00441862"/>
    <w:rsid w:val="00447119"/>
    <w:rsid w:val="00454F32"/>
    <w:rsid w:val="00465746"/>
    <w:rsid w:val="00493448"/>
    <w:rsid w:val="004C268B"/>
    <w:rsid w:val="004F6738"/>
    <w:rsid w:val="0050060D"/>
    <w:rsid w:val="00501000"/>
    <w:rsid w:val="00520725"/>
    <w:rsid w:val="00534F3F"/>
    <w:rsid w:val="00544D60"/>
    <w:rsid w:val="00560CD6"/>
    <w:rsid w:val="005B0C41"/>
    <w:rsid w:val="005E47C9"/>
    <w:rsid w:val="00633FAF"/>
    <w:rsid w:val="00664ECC"/>
    <w:rsid w:val="00666FB8"/>
    <w:rsid w:val="0066792D"/>
    <w:rsid w:val="0067283C"/>
    <w:rsid w:val="0068464C"/>
    <w:rsid w:val="006B1234"/>
    <w:rsid w:val="006B3131"/>
    <w:rsid w:val="006B6766"/>
    <w:rsid w:val="006D4588"/>
    <w:rsid w:val="00701D70"/>
    <w:rsid w:val="007626B7"/>
    <w:rsid w:val="00772B60"/>
    <w:rsid w:val="008079CE"/>
    <w:rsid w:val="00816480"/>
    <w:rsid w:val="008204C9"/>
    <w:rsid w:val="00824A02"/>
    <w:rsid w:val="00834B36"/>
    <w:rsid w:val="008E63B2"/>
    <w:rsid w:val="009176A8"/>
    <w:rsid w:val="009562E5"/>
    <w:rsid w:val="00956ED8"/>
    <w:rsid w:val="00966A6B"/>
    <w:rsid w:val="009B063A"/>
    <w:rsid w:val="00A03706"/>
    <w:rsid w:val="00A11644"/>
    <w:rsid w:val="00A40253"/>
    <w:rsid w:val="00A620A8"/>
    <w:rsid w:val="00AC12D7"/>
    <w:rsid w:val="00AC2B76"/>
    <w:rsid w:val="00AC5D87"/>
    <w:rsid w:val="00AE02D8"/>
    <w:rsid w:val="00B4387F"/>
    <w:rsid w:val="00B446ED"/>
    <w:rsid w:val="00B73BEA"/>
    <w:rsid w:val="00BA21C3"/>
    <w:rsid w:val="00BC4CFA"/>
    <w:rsid w:val="00BE4580"/>
    <w:rsid w:val="00C05263"/>
    <w:rsid w:val="00C40107"/>
    <w:rsid w:val="00C55B70"/>
    <w:rsid w:val="00C618ED"/>
    <w:rsid w:val="00C929E8"/>
    <w:rsid w:val="00D45E8F"/>
    <w:rsid w:val="00D5656C"/>
    <w:rsid w:val="00D655DD"/>
    <w:rsid w:val="00DC502A"/>
    <w:rsid w:val="00DE4A07"/>
    <w:rsid w:val="00E40E17"/>
    <w:rsid w:val="00E469AD"/>
    <w:rsid w:val="00EA7445"/>
    <w:rsid w:val="00EB69B9"/>
    <w:rsid w:val="00F03537"/>
    <w:rsid w:val="00F30448"/>
    <w:rsid w:val="00F32254"/>
    <w:rsid w:val="00F523A5"/>
    <w:rsid w:val="00F64FC9"/>
    <w:rsid w:val="00F72965"/>
    <w:rsid w:val="00F91D48"/>
    <w:rsid w:val="00FE3F62"/>
    <w:rsid w:val="00FE450B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EDE2"/>
  <w15:docId w15:val="{732D4016-8504-43E0-95C0-882843E4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DD"/>
  </w:style>
  <w:style w:type="paragraph" w:styleId="Heading1">
    <w:name w:val="heading 1"/>
    <w:basedOn w:val="Normal"/>
    <w:link w:val="Heading1Char"/>
    <w:uiPriority w:val="9"/>
    <w:qFormat/>
    <w:rsid w:val="00465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5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746"/>
    <w:rPr>
      <w:b/>
      <w:bCs/>
    </w:rPr>
  </w:style>
  <w:style w:type="character" w:styleId="Emphasis">
    <w:name w:val="Emphasis"/>
    <w:basedOn w:val="DefaultParagraphFont"/>
    <w:uiPriority w:val="20"/>
    <w:qFormat/>
    <w:rsid w:val="00465746"/>
    <w:rPr>
      <w:i/>
      <w:iCs/>
    </w:rPr>
  </w:style>
  <w:style w:type="character" w:customStyle="1" w:styleId="apple-converted-space">
    <w:name w:val="apple-converted-space"/>
    <w:basedOn w:val="DefaultParagraphFont"/>
    <w:rsid w:val="00465746"/>
  </w:style>
  <w:style w:type="paragraph" w:styleId="ListParagraph">
    <w:name w:val="List Paragraph"/>
    <w:basedOn w:val="Normal"/>
    <w:uiPriority w:val="34"/>
    <w:qFormat/>
    <w:rsid w:val="00BA2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979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43">
          <w:marLeft w:val="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1C20-31FC-41CF-9537-D6B33AE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17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ANH</cp:lastModifiedBy>
  <cp:revision>15</cp:revision>
  <cp:lastPrinted>2023-08-23T03:20:00Z</cp:lastPrinted>
  <dcterms:created xsi:type="dcterms:W3CDTF">2019-09-19T03:48:00Z</dcterms:created>
  <dcterms:modified xsi:type="dcterms:W3CDTF">2023-08-23T03:22:00Z</dcterms:modified>
</cp:coreProperties>
</file>