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742" w:type="dxa"/>
        <w:tblInd w:w="-7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5922"/>
      </w:tblGrid>
      <w:tr w:rsidR="006061C4" w:rsidRPr="00E071C7" w:rsidTr="007F1FDF">
        <w:tc>
          <w:tcPr>
            <w:tcW w:w="4820" w:type="dxa"/>
          </w:tcPr>
          <w:p w:rsidR="006061C4" w:rsidRPr="00010863" w:rsidRDefault="006061C4" w:rsidP="007F1FDF">
            <w:pPr>
              <w:jc w:val="center"/>
              <w:rPr>
                <w:sz w:val="26"/>
                <w:szCs w:val="26"/>
                <w:lang w:val="en-US"/>
              </w:rPr>
            </w:pPr>
            <w:r w:rsidRPr="00010863">
              <w:rPr>
                <w:sz w:val="26"/>
                <w:szCs w:val="26"/>
                <w:lang w:val="en-US"/>
              </w:rPr>
              <w:t>UBND QUẬN BÌNH TÂN</w:t>
            </w:r>
          </w:p>
          <w:p w:rsidR="006061C4" w:rsidRPr="00172619" w:rsidRDefault="006061C4" w:rsidP="007F1FDF">
            <w:pPr>
              <w:jc w:val="center"/>
              <w:rPr>
                <w:sz w:val="26"/>
                <w:szCs w:val="26"/>
              </w:rPr>
            </w:pPr>
            <w:r>
              <w:rPr>
                <w:b/>
                <w:sz w:val="26"/>
                <w:szCs w:val="26"/>
                <w:lang w:val="en-US"/>
              </w:rPr>
              <w:t>PHÒNG</w:t>
            </w:r>
            <w:r w:rsidRPr="00172619">
              <w:rPr>
                <w:b/>
                <w:sz w:val="26"/>
                <w:szCs w:val="26"/>
                <w:lang w:val="en-US"/>
              </w:rPr>
              <w:t xml:space="preserve"> GIÁO DỤC VÀ ĐÀO TẠO</w:t>
            </w:r>
          </w:p>
        </w:tc>
        <w:tc>
          <w:tcPr>
            <w:tcW w:w="5922" w:type="dxa"/>
          </w:tcPr>
          <w:p w:rsidR="006061C4" w:rsidRPr="003B5960" w:rsidRDefault="006061C4" w:rsidP="007F1FDF">
            <w:pPr>
              <w:jc w:val="center"/>
              <w:rPr>
                <w:b/>
                <w:sz w:val="26"/>
                <w:szCs w:val="26"/>
                <w:lang w:val="en-US"/>
              </w:rPr>
            </w:pPr>
            <w:r w:rsidRPr="003B5960">
              <w:rPr>
                <w:b/>
                <w:sz w:val="26"/>
                <w:szCs w:val="26"/>
              </w:rPr>
              <w:t>CỘNG HÒA XÃ HỘI CHỦ NGHĨA VIỆT NAM</w:t>
            </w:r>
          </w:p>
          <w:p w:rsidR="006061C4" w:rsidRPr="00E071C7" w:rsidRDefault="006061C4" w:rsidP="007F1FDF">
            <w:pPr>
              <w:jc w:val="center"/>
              <w:rPr>
                <w:sz w:val="24"/>
                <w:szCs w:val="24"/>
              </w:rPr>
            </w:pPr>
            <w:r w:rsidRPr="00172619">
              <w:rPr>
                <w:b/>
                <w:sz w:val="26"/>
                <w:szCs w:val="26"/>
                <w:lang w:val="en-US"/>
              </w:rPr>
              <w:t>Độc lập – Tự do – Hạnh phúc</w:t>
            </w:r>
          </w:p>
        </w:tc>
      </w:tr>
      <w:tr w:rsidR="006061C4" w:rsidRPr="00E071C7" w:rsidTr="007F1FDF">
        <w:trPr>
          <w:trHeight w:val="100"/>
        </w:trPr>
        <w:tc>
          <w:tcPr>
            <w:tcW w:w="4820" w:type="dxa"/>
          </w:tcPr>
          <w:p w:rsidR="006061C4" w:rsidRPr="00172619" w:rsidRDefault="006061C4" w:rsidP="007F1FDF">
            <w:pPr>
              <w:ind w:left="34"/>
              <w:jc w:val="center"/>
              <w:rPr>
                <w:b/>
                <w:sz w:val="26"/>
                <w:szCs w:val="26"/>
                <w:lang w:val="en-US"/>
              </w:rPr>
            </w:pPr>
            <w:r w:rsidRPr="00695F25">
              <w:rPr>
                <w:b/>
                <w:noProof/>
                <w:color w:val="000000" w:themeColor="text1"/>
                <w:sz w:val="24"/>
                <w:szCs w:val="24"/>
                <w:lang w:val="en-US"/>
              </w:rPr>
              <mc:AlternateContent>
                <mc:Choice Requires="wps">
                  <w:drawing>
                    <wp:anchor distT="0" distB="0" distL="114300" distR="114300" simplePos="0" relativeHeight="251658240" behindDoc="0" locked="0" layoutInCell="1" allowOverlap="1" wp14:anchorId="71583B3D" wp14:editId="60E5904A">
                      <wp:simplePos x="0" y="0"/>
                      <wp:positionH relativeFrom="column">
                        <wp:posOffset>876935</wp:posOffset>
                      </wp:positionH>
                      <wp:positionV relativeFrom="paragraph">
                        <wp:posOffset>45085</wp:posOffset>
                      </wp:positionV>
                      <wp:extent cx="1081378" cy="0"/>
                      <wp:effectExtent l="0" t="0" r="24130" b="19050"/>
                      <wp:wrapNone/>
                      <wp:docPr id="1" name="Straight Connector 1"/>
                      <wp:cNvGraphicFramePr/>
                      <a:graphic xmlns:a="http://schemas.openxmlformats.org/drawingml/2006/main">
                        <a:graphicData uri="http://schemas.microsoft.com/office/word/2010/wordprocessingShape">
                          <wps:wsp>
                            <wps:cNvCnPr/>
                            <wps:spPr>
                              <a:xfrm>
                                <a:off x="0" y="0"/>
                                <a:ext cx="108137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F419E7E" id="Straight Connector 1" o:spid="_x0000_s1026" style="position:absolute;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9.05pt,3.55pt" to="154.2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YqPswEAALcDAAAOAAAAZHJzL2Uyb0RvYy54bWysU8GO0zAQvSPxD5bvNMkiwSpquoeu4IKg&#10;YuEDvM64sbA91tg07d8zdtssWhBCiIvjsd+bmfc8Wd8dvRMHoGQxDLJbtVJA0DjasB/k1y/vXt1K&#10;kbIKo3IYYJAnSPJu8/LFeo493OCEbgQSnCSkfo6DnHKOfdMkPYFXaYURAl8aJK8yh7RvRlIzZ/eu&#10;uWnbN82MNEZCDSnx6f35Um5qfmNA50/GJMjCDZJ7y3Wluj6WtdmsVb8nFSerL22of+jCKxu46JLq&#10;XmUlvpP9JZW3mjChySuNvkFjrIaqgdV07TM1D5OKULWwOSkuNqX/l1Z/POxI2JHfToqgPD/RQyZl&#10;91MWWwyBDUQSXfFpjqln+Dbs6BKluKMi+mjIly/LEcfq7WnxFo5ZaD7s2tvu9VueBn29a56IkVJ+&#10;D+hF2QzS2VBkq14dPqTMxRh6hXBQGjmXrrt8clDALnwGw1JKscquQwRbR+Kg+PnHb1UG56rIQjHW&#10;uYXU/pl0wRYa1MH6W+KCrhUx5IXobUD6XdV8vLZqzvir6rPWIvsRx1N9iGoHT0d16TLJZfx+jiv9&#10;6X/b/AAAAP//AwBQSwMEFAAGAAgAAAAhAI1OR77aAAAABwEAAA8AAABkcnMvZG93bnJldi54bWxM&#10;jstOhEAQRfcm/kOnTNw5xTjGIUgzMT5WukB04bKHLoEMXU3oHkC/3tKNrion9+bWyXeL69VEY+g8&#10;a1ivElDEtbcdNxreXh8vUlAhGram90waPinArjg9yU1m/cwvNFWxUTLCITMa2hiHDDHULTkTVn4g&#10;luzDj85EwbFBO5pZxl2Pl0lyjc50LB9aM9BdS/WhOjoN24enqhzm++evErdYlpOP6eFd6/Oz5fYG&#10;VKQl/pXhR1/UoRCnvT+yDaoX3qRrqcqYHMk3SXoFav/LWOT437/4BgAA//8DAFBLAQItABQABgAI&#10;AAAAIQC2gziS/gAAAOEBAAATAAAAAAAAAAAAAAAAAAAAAABbQ29udGVudF9UeXBlc10ueG1sUEsB&#10;Ai0AFAAGAAgAAAAhADj9If/WAAAAlAEAAAsAAAAAAAAAAAAAAAAALwEAAF9yZWxzLy5yZWxzUEsB&#10;Ai0AFAAGAAgAAAAhAI9tio+zAQAAtwMAAA4AAAAAAAAAAAAAAAAALgIAAGRycy9lMm9Eb2MueG1s&#10;UEsBAi0AFAAGAAgAAAAhAI1OR77aAAAABwEAAA8AAAAAAAAAAAAAAAAADQQAAGRycy9kb3ducmV2&#10;LnhtbFBLBQYAAAAABAAEAPMAAAAUBQAAAAA=&#10;" strokecolor="black [3040]"/>
                  </w:pict>
                </mc:Fallback>
              </mc:AlternateContent>
            </w:r>
          </w:p>
        </w:tc>
        <w:tc>
          <w:tcPr>
            <w:tcW w:w="5922" w:type="dxa"/>
          </w:tcPr>
          <w:p w:rsidR="006061C4" w:rsidRPr="004C32D4" w:rsidRDefault="006061C4" w:rsidP="007F1FDF">
            <w:pPr>
              <w:jc w:val="center"/>
              <w:rPr>
                <w:b/>
                <w:sz w:val="24"/>
                <w:szCs w:val="24"/>
                <w:lang w:val="en-US"/>
              </w:rPr>
            </w:pPr>
            <w:r w:rsidRPr="00172619">
              <w:rPr>
                <w:noProof/>
                <w:sz w:val="26"/>
                <w:szCs w:val="26"/>
                <w:lang w:val="en-US"/>
              </w:rPr>
              <mc:AlternateContent>
                <mc:Choice Requires="wps">
                  <w:drawing>
                    <wp:anchor distT="0" distB="0" distL="114300" distR="114300" simplePos="0" relativeHeight="251659264" behindDoc="0" locked="0" layoutInCell="1" allowOverlap="1" wp14:anchorId="61DD594C" wp14:editId="03B7A077">
                      <wp:simplePos x="0" y="0"/>
                      <wp:positionH relativeFrom="column">
                        <wp:posOffset>799161</wp:posOffset>
                      </wp:positionH>
                      <wp:positionV relativeFrom="paragraph">
                        <wp:posOffset>11375</wp:posOffset>
                      </wp:positionV>
                      <wp:extent cx="2035534" cy="0"/>
                      <wp:effectExtent l="0" t="0" r="22225" b="19050"/>
                      <wp:wrapNone/>
                      <wp:docPr id="3" name="Straight Connector 3"/>
                      <wp:cNvGraphicFramePr/>
                      <a:graphic xmlns:a="http://schemas.openxmlformats.org/drawingml/2006/main">
                        <a:graphicData uri="http://schemas.microsoft.com/office/word/2010/wordprocessingShape">
                          <wps:wsp>
                            <wps:cNvCnPr/>
                            <wps:spPr>
                              <a:xfrm>
                                <a:off x="0" y="0"/>
                                <a:ext cx="203553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B332241" id="Straight Connector 3"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2.95pt,.9pt" to="223.2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h2tgEAALcDAAAOAAAAZHJzL2Uyb0RvYy54bWysU02P0zAQvSPxHyzfadKWRShquoeu4IKg&#10;Ytkf4HXGjYXtscamH/+esdtmESCEVntxPPZ7b+aNJ6vbo3diD5Qshl7OZ60UEDQONux6+fDtw5v3&#10;UqSswqAcBujlCZK8Xb9+tTrEDhY4ohuABIuE1B1iL8ecY9c0SY/gVZphhMCXBsmrzCHtmoHUgdW9&#10;axZt+645IA2RUENKfHp3vpTrqm8M6PzFmARZuF5ybbmuVNfHsjbrlep2pOJo9aUM9YwqvLKBk05S&#10;dyor8YPsH1LeasKEJs80+gaNsRqqB3Yzb39zcz+qCNULNyfFqU3p5WT15/2WhB16uZQiKM9PdJ9J&#10;2d2YxQZD4AYiiWXp0yGmjuGbsKVLlOKWiumjIV++bEcca29PU2/hmIXmw0W7vLlZvpVCX++aJ2Kk&#10;lD8CelE2vXQ2FNuqU/tPKXMyhl4hHJRCzqnrLp8cFLALX8GwFU42r+w6RLBxJPaKn3/4Pi82WKsi&#10;C8VY5yZS+2/SBVtoUAfrf4kTumbEkCeitwHpb1nz8VqqOeOvrs9ei+1HHE71IWo7eDqqs8skl/H7&#10;Na70p/9t/RMAAP//AwBQSwMEFAAGAAgAAAAhAD9F2bPcAAAABwEAAA8AAABkcnMvZG93bnJldi54&#10;bWxMj0tPwzAQhO+V+A/WVuLWOq36DHEqxOMEhxA49OjGSxI1XkexmwR+PUsvcNvRjGa/SQ6jbUSP&#10;na8dKVjMIxBIhTM1lQo+3p9nOxA+aDK6cYQKvtDDIb2ZJDo2bqA37PNQCi4hH2sFVQhtLKUvKrTa&#10;z12LxN6n66wOLLtSmk4PXG4buYyijbS6Jv5Q6RYfKizO+cUq2D695Fk7PL5+Z3Irs6x3YXc+KnU7&#10;He/vQAQcw18YfvEZHVJmOrkLGS8a1sv1nqN88AL2V6vNGsTpqmWayP/86Q8AAAD//wMAUEsBAi0A&#10;FAAGAAgAAAAhALaDOJL+AAAA4QEAABMAAAAAAAAAAAAAAAAAAAAAAFtDb250ZW50X1R5cGVzXS54&#10;bWxQSwECLQAUAAYACAAAACEAOP0h/9YAAACUAQAACwAAAAAAAAAAAAAAAAAvAQAAX3JlbHMvLnJl&#10;bHNQSwECLQAUAAYACAAAACEA4PkodrYBAAC3AwAADgAAAAAAAAAAAAAAAAAuAgAAZHJzL2Uyb0Rv&#10;Yy54bWxQSwECLQAUAAYACAAAACEAP0XZs9wAAAAHAQAADwAAAAAAAAAAAAAAAAAQBAAAZHJzL2Rv&#10;d25yZXYueG1sUEsFBgAAAAAEAAQA8wAAABkFAAAAAA==&#10;" strokecolor="black [3040]"/>
                  </w:pict>
                </mc:Fallback>
              </mc:AlternateContent>
            </w:r>
          </w:p>
        </w:tc>
      </w:tr>
      <w:tr w:rsidR="006061C4" w:rsidRPr="00E071C7" w:rsidTr="007F1FDF">
        <w:tc>
          <w:tcPr>
            <w:tcW w:w="4820" w:type="dxa"/>
          </w:tcPr>
          <w:p w:rsidR="006061C4" w:rsidRPr="00172619" w:rsidRDefault="006061C4" w:rsidP="007F1FDF">
            <w:pPr>
              <w:spacing w:before="120"/>
              <w:jc w:val="center"/>
              <w:rPr>
                <w:sz w:val="26"/>
                <w:szCs w:val="26"/>
                <w:lang w:val="en-SG"/>
              </w:rPr>
            </w:pPr>
            <w:r w:rsidRPr="00172619">
              <w:rPr>
                <w:sz w:val="26"/>
                <w:szCs w:val="26"/>
              </w:rPr>
              <w:t>Số:</w:t>
            </w:r>
            <w:r w:rsidR="00A927D1">
              <w:rPr>
                <w:sz w:val="26"/>
                <w:szCs w:val="26"/>
                <w:lang w:val="en-US"/>
              </w:rPr>
              <w:t xml:space="preserve"> 912</w:t>
            </w:r>
            <w:r w:rsidRPr="00172619">
              <w:rPr>
                <w:sz w:val="26"/>
                <w:szCs w:val="26"/>
                <w:lang w:val="en-SG"/>
              </w:rPr>
              <w:t>/GDĐT-</w:t>
            </w:r>
            <w:r>
              <w:rPr>
                <w:sz w:val="26"/>
                <w:szCs w:val="26"/>
                <w:lang w:val="en-SG"/>
              </w:rPr>
              <w:t>Y</w:t>
            </w:r>
            <w:r w:rsidRPr="00172619">
              <w:rPr>
                <w:sz w:val="26"/>
                <w:szCs w:val="26"/>
                <w:lang w:val="en-SG"/>
              </w:rPr>
              <w:t>T</w:t>
            </w:r>
          </w:p>
          <w:p w:rsidR="006061C4" w:rsidRDefault="006061C4" w:rsidP="007F1FDF">
            <w:pPr>
              <w:jc w:val="center"/>
              <w:rPr>
                <w:iCs/>
                <w:sz w:val="24"/>
                <w:szCs w:val="24"/>
                <w:lang w:val="en-US"/>
              </w:rPr>
            </w:pPr>
          </w:p>
          <w:p w:rsidR="001F679E" w:rsidRDefault="00AB7C5B" w:rsidP="001F679E">
            <w:pPr>
              <w:jc w:val="center"/>
              <w:rPr>
                <w:iCs/>
                <w:sz w:val="24"/>
                <w:szCs w:val="24"/>
                <w:lang w:val="en-US"/>
              </w:rPr>
            </w:pPr>
            <w:r w:rsidRPr="00AB7C5B">
              <w:rPr>
                <w:iCs/>
                <w:sz w:val="24"/>
                <w:szCs w:val="24"/>
                <w:lang w:val="en-US"/>
              </w:rPr>
              <w:t xml:space="preserve">Về </w:t>
            </w:r>
            <w:r w:rsidR="001F679E">
              <w:rPr>
                <w:iCs/>
                <w:sz w:val="24"/>
                <w:szCs w:val="24"/>
                <w:lang w:val="en-US"/>
              </w:rPr>
              <w:t xml:space="preserve">vận động ủng hộ kinh phí mua Vaccine </w:t>
            </w:r>
          </w:p>
          <w:p w:rsidR="001F679E" w:rsidRPr="00084BA4" w:rsidRDefault="001F679E" w:rsidP="001F679E">
            <w:pPr>
              <w:jc w:val="center"/>
              <w:rPr>
                <w:sz w:val="24"/>
                <w:szCs w:val="24"/>
              </w:rPr>
            </w:pPr>
            <w:r>
              <w:rPr>
                <w:iCs/>
                <w:sz w:val="24"/>
                <w:szCs w:val="24"/>
                <w:lang w:val="en-US"/>
              </w:rPr>
              <w:t>thực hiện phòng, chống dịch Covid-19</w:t>
            </w:r>
          </w:p>
        </w:tc>
        <w:tc>
          <w:tcPr>
            <w:tcW w:w="5922" w:type="dxa"/>
          </w:tcPr>
          <w:p w:rsidR="006061C4" w:rsidRPr="00172619" w:rsidRDefault="006061C4" w:rsidP="007F1FDF">
            <w:pPr>
              <w:tabs>
                <w:tab w:val="left" w:pos="1224"/>
              </w:tabs>
              <w:rPr>
                <w:i/>
                <w:sz w:val="26"/>
                <w:szCs w:val="26"/>
                <w:lang w:val="en-US"/>
              </w:rPr>
            </w:pPr>
            <w:r>
              <w:rPr>
                <w:i/>
                <w:sz w:val="26"/>
                <w:szCs w:val="26"/>
                <w:lang w:val="en-US"/>
              </w:rPr>
              <w:t xml:space="preserve">                 Bình Tân</w:t>
            </w:r>
            <w:r w:rsidRPr="00172619">
              <w:rPr>
                <w:i/>
                <w:sz w:val="26"/>
                <w:szCs w:val="26"/>
              </w:rPr>
              <w:t>, ngày</w:t>
            </w:r>
            <w:r w:rsidRPr="00172619">
              <w:rPr>
                <w:i/>
                <w:sz w:val="26"/>
                <w:szCs w:val="26"/>
                <w:lang w:val="en-US"/>
              </w:rPr>
              <w:t xml:space="preserve"> </w:t>
            </w:r>
            <w:r w:rsidR="00A927D1">
              <w:rPr>
                <w:i/>
                <w:sz w:val="26"/>
                <w:szCs w:val="26"/>
                <w:lang w:val="en-US"/>
              </w:rPr>
              <w:t xml:space="preserve">01 </w:t>
            </w:r>
            <w:r w:rsidRPr="00172619">
              <w:rPr>
                <w:i/>
                <w:sz w:val="26"/>
                <w:szCs w:val="26"/>
              </w:rPr>
              <w:t xml:space="preserve">tháng </w:t>
            </w:r>
            <w:r w:rsidR="00AB7C5B">
              <w:rPr>
                <w:i/>
                <w:sz w:val="26"/>
                <w:szCs w:val="26"/>
                <w:lang w:val="en-SG"/>
              </w:rPr>
              <w:t>6</w:t>
            </w:r>
            <w:r w:rsidR="002C372D">
              <w:rPr>
                <w:i/>
                <w:sz w:val="26"/>
                <w:szCs w:val="26"/>
                <w:lang w:val="en-SG"/>
              </w:rPr>
              <w:t xml:space="preserve"> </w:t>
            </w:r>
            <w:r w:rsidRPr="00172619">
              <w:rPr>
                <w:i/>
                <w:sz w:val="26"/>
                <w:szCs w:val="26"/>
              </w:rPr>
              <w:t>năm 20</w:t>
            </w:r>
            <w:r w:rsidR="00AB7C5B">
              <w:rPr>
                <w:i/>
                <w:sz w:val="26"/>
                <w:szCs w:val="26"/>
                <w:lang w:val="en-US"/>
              </w:rPr>
              <w:t>21</w:t>
            </w:r>
          </w:p>
          <w:p w:rsidR="006061C4" w:rsidRPr="00172619" w:rsidRDefault="006061C4" w:rsidP="007F1FDF">
            <w:pPr>
              <w:jc w:val="center"/>
              <w:rPr>
                <w:sz w:val="26"/>
                <w:szCs w:val="26"/>
              </w:rPr>
            </w:pPr>
          </w:p>
        </w:tc>
      </w:tr>
    </w:tbl>
    <w:p w:rsidR="006061C4" w:rsidRDefault="006061C4" w:rsidP="006061C4">
      <w:pPr>
        <w:jc w:val="both"/>
        <w:rPr>
          <w:bCs/>
          <w:iCs/>
          <w:sz w:val="26"/>
          <w:szCs w:val="26"/>
        </w:rPr>
      </w:pPr>
      <w:r>
        <w:rPr>
          <w:bCs/>
          <w:iCs/>
          <w:sz w:val="26"/>
          <w:szCs w:val="26"/>
        </w:rPr>
        <w:tab/>
      </w:r>
    </w:p>
    <w:p w:rsidR="006061C4" w:rsidRDefault="006061C4" w:rsidP="006061C4">
      <w:pPr>
        <w:spacing w:before="120" w:after="120"/>
        <w:ind w:left="2115" w:firstLine="153"/>
        <w:rPr>
          <w:bCs/>
          <w:iCs/>
          <w:sz w:val="28"/>
          <w:szCs w:val="28"/>
          <w:lang w:val="en-US"/>
        </w:rPr>
      </w:pPr>
      <w:r w:rsidRPr="009F3FD6">
        <w:rPr>
          <w:bCs/>
          <w:iCs/>
          <w:sz w:val="28"/>
          <w:szCs w:val="28"/>
        </w:rPr>
        <w:t>Kính gửi:</w:t>
      </w:r>
      <w:r w:rsidRPr="009F3FD6">
        <w:rPr>
          <w:bCs/>
          <w:iCs/>
          <w:sz w:val="28"/>
          <w:szCs w:val="28"/>
          <w:lang w:val="en-US"/>
        </w:rPr>
        <w:t xml:space="preserve"> </w:t>
      </w:r>
    </w:p>
    <w:p w:rsidR="006061C4" w:rsidRPr="00010863" w:rsidRDefault="006061C4" w:rsidP="006061C4">
      <w:pPr>
        <w:pStyle w:val="ListParagraph"/>
        <w:widowControl/>
        <w:numPr>
          <w:ilvl w:val="0"/>
          <w:numId w:val="21"/>
        </w:numPr>
        <w:autoSpaceDE/>
        <w:autoSpaceDN/>
        <w:spacing w:before="120" w:after="120"/>
        <w:ind w:left="3402" w:firstLine="0"/>
        <w:contextualSpacing/>
        <w:jc w:val="left"/>
        <w:rPr>
          <w:bCs/>
          <w:iCs/>
          <w:sz w:val="28"/>
          <w:szCs w:val="28"/>
          <w:lang w:val="en-US"/>
        </w:rPr>
      </w:pPr>
      <w:r w:rsidRPr="00010863">
        <w:rPr>
          <w:bCs/>
          <w:iCs/>
          <w:sz w:val="28"/>
          <w:szCs w:val="28"/>
          <w:lang w:val="en-US"/>
        </w:rPr>
        <w:t xml:space="preserve">Hiệu trưởng các trường </w:t>
      </w:r>
      <w:r>
        <w:rPr>
          <w:bCs/>
          <w:iCs/>
          <w:sz w:val="28"/>
          <w:szCs w:val="28"/>
          <w:lang w:val="en-US"/>
        </w:rPr>
        <w:t>MN, TH, THCS</w:t>
      </w:r>
      <w:r w:rsidR="001F679E">
        <w:rPr>
          <w:bCs/>
          <w:iCs/>
          <w:sz w:val="28"/>
          <w:szCs w:val="28"/>
          <w:lang w:val="en-US"/>
        </w:rPr>
        <w:t xml:space="preserve"> </w:t>
      </w:r>
      <w:r w:rsidRPr="00010863">
        <w:rPr>
          <w:bCs/>
          <w:iCs/>
          <w:sz w:val="28"/>
          <w:szCs w:val="28"/>
          <w:lang w:val="en-US"/>
        </w:rPr>
        <w:t>(công lập, ngoài công lập);</w:t>
      </w:r>
    </w:p>
    <w:p w:rsidR="006061C4" w:rsidRPr="00AB7C5B" w:rsidRDefault="006061C4" w:rsidP="006061C4">
      <w:pPr>
        <w:pStyle w:val="ListParagraph"/>
        <w:widowControl/>
        <w:numPr>
          <w:ilvl w:val="0"/>
          <w:numId w:val="21"/>
        </w:numPr>
        <w:autoSpaceDE/>
        <w:autoSpaceDN/>
        <w:spacing w:before="120" w:after="120"/>
        <w:ind w:left="2835" w:firstLine="567"/>
        <w:contextualSpacing/>
        <w:jc w:val="left"/>
        <w:rPr>
          <w:bCs/>
          <w:iCs/>
          <w:sz w:val="28"/>
          <w:szCs w:val="28"/>
          <w:lang w:val="en-US"/>
        </w:rPr>
      </w:pPr>
      <w:r>
        <w:rPr>
          <w:sz w:val="28"/>
          <w:szCs w:val="28"/>
          <w:lang w:val="en-US"/>
        </w:rPr>
        <w:t>Chủ các nhóm lớp Mầm non tư thục;</w:t>
      </w:r>
    </w:p>
    <w:p w:rsidR="006061C4" w:rsidRPr="00AB7C5B" w:rsidRDefault="006061C4" w:rsidP="006061C4">
      <w:pPr>
        <w:pStyle w:val="ListParagraph"/>
        <w:widowControl/>
        <w:numPr>
          <w:ilvl w:val="0"/>
          <w:numId w:val="21"/>
        </w:numPr>
        <w:autoSpaceDE/>
        <w:autoSpaceDN/>
        <w:spacing w:before="120" w:after="120"/>
        <w:ind w:left="2835" w:firstLine="567"/>
        <w:contextualSpacing/>
        <w:jc w:val="left"/>
        <w:rPr>
          <w:bCs/>
          <w:iCs/>
          <w:sz w:val="28"/>
          <w:szCs w:val="28"/>
          <w:lang w:val="en-US"/>
        </w:rPr>
      </w:pPr>
      <w:r>
        <w:rPr>
          <w:sz w:val="28"/>
          <w:szCs w:val="28"/>
          <w:lang w:val="en-US"/>
        </w:rPr>
        <w:t>Thủ trưởng các đơn vị trực thuộc.</w:t>
      </w:r>
    </w:p>
    <w:p w:rsidR="00AB7C5B" w:rsidRPr="00010863" w:rsidRDefault="00AB7C5B" w:rsidP="00AB7C5B">
      <w:pPr>
        <w:pStyle w:val="ListParagraph"/>
        <w:widowControl/>
        <w:autoSpaceDE/>
        <w:autoSpaceDN/>
        <w:spacing w:before="120" w:after="120"/>
        <w:ind w:left="3402" w:firstLine="0"/>
        <w:contextualSpacing/>
        <w:jc w:val="left"/>
        <w:rPr>
          <w:bCs/>
          <w:iCs/>
          <w:sz w:val="28"/>
          <w:szCs w:val="28"/>
          <w:lang w:val="en-US"/>
        </w:rPr>
      </w:pPr>
    </w:p>
    <w:p w:rsidR="00AB7C5B" w:rsidRDefault="007B3B11" w:rsidP="001F679E">
      <w:pPr>
        <w:spacing w:before="120" w:after="120" w:line="276" w:lineRule="auto"/>
        <w:ind w:firstLine="567"/>
        <w:jc w:val="both"/>
        <w:rPr>
          <w:sz w:val="28"/>
          <w:szCs w:val="28"/>
          <w:lang w:val="en-US"/>
        </w:rPr>
      </w:pPr>
      <w:r>
        <w:rPr>
          <w:sz w:val="28"/>
          <w:szCs w:val="28"/>
          <w:lang w:val="en-US"/>
        </w:rPr>
        <w:t>Thực hiện</w:t>
      </w:r>
      <w:r w:rsidR="00AB7C5B">
        <w:rPr>
          <w:sz w:val="28"/>
          <w:szCs w:val="28"/>
          <w:lang w:val="en-US"/>
        </w:rPr>
        <w:t xml:space="preserve"> </w:t>
      </w:r>
      <w:r>
        <w:rPr>
          <w:sz w:val="28"/>
          <w:szCs w:val="28"/>
          <w:lang w:val="en-US"/>
        </w:rPr>
        <w:t>THƯ NGỎ</w:t>
      </w:r>
      <w:r w:rsidR="001F679E">
        <w:rPr>
          <w:sz w:val="28"/>
          <w:szCs w:val="28"/>
          <w:lang w:val="en-US"/>
        </w:rPr>
        <w:t xml:space="preserve"> ngày 26 tháng 5 năm 2021 của Ủy ban Mặt trận Tổ quốc Việt Nam quận Bình Tân về việc </w:t>
      </w:r>
      <w:r w:rsidR="001F679E" w:rsidRPr="001F679E">
        <w:rPr>
          <w:sz w:val="28"/>
          <w:szCs w:val="28"/>
          <w:lang w:val="en-US"/>
        </w:rPr>
        <w:t>ủng hộ kinh phí mua Vaccine thực hiện phòng, chống dịch Covid-19</w:t>
      </w:r>
      <w:r w:rsidR="001F679E">
        <w:rPr>
          <w:sz w:val="28"/>
          <w:szCs w:val="28"/>
          <w:lang w:val="en-US"/>
        </w:rPr>
        <w:t xml:space="preserve"> trên địa bàn quận Bình Tân</w:t>
      </w:r>
      <w:r>
        <w:rPr>
          <w:sz w:val="28"/>
          <w:szCs w:val="28"/>
          <w:lang w:val="en-US"/>
        </w:rPr>
        <w:t>,</w:t>
      </w:r>
    </w:p>
    <w:p w:rsidR="007B3B11" w:rsidRDefault="00AB7C5B" w:rsidP="00AB7C5B">
      <w:pPr>
        <w:spacing w:before="120" w:after="120" w:line="276" w:lineRule="auto"/>
        <w:ind w:firstLine="567"/>
        <w:jc w:val="both"/>
        <w:rPr>
          <w:sz w:val="28"/>
          <w:szCs w:val="28"/>
          <w:lang w:val="en-US"/>
        </w:rPr>
      </w:pPr>
      <w:r>
        <w:rPr>
          <w:sz w:val="28"/>
          <w:szCs w:val="28"/>
        </w:rPr>
        <w:t>Phòng</w:t>
      </w:r>
      <w:r w:rsidRPr="00501C5A">
        <w:rPr>
          <w:sz w:val="28"/>
          <w:szCs w:val="28"/>
        </w:rPr>
        <w:t xml:space="preserve"> Giáo dục và Đào tạo </w:t>
      </w:r>
      <w:r w:rsidR="001F679E">
        <w:rPr>
          <w:sz w:val="28"/>
          <w:szCs w:val="28"/>
          <w:lang w:val="en-US"/>
        </w:rPr>
        <w:t>vận động các đơn vị, cá nhân trong toàn ngành Giáo dục và Đào tạo quận chung sức, chung lòng tích cực hưởng ứng đợt vận động kinh phí mua Vaccine thực hiện phòng chống dịch Covid-19</w:t>
      </w:r>
      <w:r w:rsidR="00B7415C">
        <w:rPr>
          <w:sz w:val="28"/>
          <w:szCs w:val="28"/>
          <w:lang w:val="en-US"/>
        </w:rPr>
        <w:t>, cụ thể:</w:t>
      </w:r>
      <w:r>
        <w:rPr>
          <w:sz w:val="28"/>
          <w:szCs w:val="28"/>
          <w:lang w:val="en-US"/>
        </w:rPr>
        <w:t xml:space="preserve"> </w:t>
      </w:r>
    </w:p>
    <w:p w:rsidR="00AB7C5B" w:rsidRDefault="001F679E" w:rsidP="00AB7C5B">
      <w:pPr>
        <w:spacing w:before="120" w:after="120" w:line="276" w:lineRule="auto"/>
        <w:ind w:firstLine="567"/>
        <w:jc w:val="both"/>
        <w:rPr>
          <w:sz w:val="28"/>
          <w:szCs w:val="28"/>
          <w:lang w:val="en-US"/>
        </w:rPr>
      </w:pPr>
      <w:r>
        <w:rPr>
          <w:sz w:val="28"/>
          <w:szCs w:val="28"/>
          <w:lang w:val="en-US"/>
        </w:rPr>
        <w:t>Ban Thường trực Ủy ban Mặt trận Tổ quốc quận Bình Tân</w:t>
      </w:r>
      <w:r w:rsidR="007B3B11">
        <w:rPr>
          <w:sz w:val="28"/>
          <w:szCs w:val="28"/>
          <w:lang w:val="en-US"/>
        </w:rPr>
        <w:t xml:space="preserve"> sẽ tiếp nhận và</w:t>
      </w:r>
      <w:r w:rsidR="00B7415C">
        <w:rPr>
          <w:sz w:val="28"/>
          <w:szCs w:val="28"/>
          <w:lang w:val="en-US"/>
        </w:rPr>
        <w:t xml:space="preserve"> chuyển nguồn kinh phí ủng hộ về</w:t>
      </w:r>
      <w:r w:rsidR="007B3B11">
        <w:rPr>
          <w:sz w:val="28"/>
          <w:szCs w:val="28"/>
          <w:lang w:val="en-US"/>
        </w:rPr>
        <w:t xml:space="preserve"> Ủy ban mặt trận Tổ quốc – Ban vận đ</w:t>
      </w:r>
      <w:r w:rsidR="00B7415C">
        <w:rPr>
          <w:sz w:val="28"/>
          <w:szCs w:val="28"/>
          <w:lang w:val="en-US"/>
        </w:rPr>
        <w:t>ộng, tiếp nhận và phân phối Quỹ</w:t>
      </w:r>
      <w:r w:rsidR="007B3B11">
        <w:rPr>
          <w:sz w:val="28"/>
          <w:szCs w:val="28"/>
          <w:lang w:val="en-US"/>
        </w:rPr>
        <w:t xml:space="preserve"> Phòng, chống dịch Covid-19 Thành phố để tổ chức sử dụng nguồn kinh phí ủng hộ hiệu quả, thiết thực, theo quy định của pháp luật để góp phần chung tay cùng cả nước và Thành phố đẩy lùi dịch Covid-19.</w:t>
      </w:r>
    </w:p>
    <w:p w:rsidR="007B3B11" w:rsidRDefault="007B3B11" w:rsidP="00AB7C5B">
      <w:pPr>
        <w:spacing w:before="120" w:after="120" w:line="276" w:lineRule="auto"/>
        <w:ind w:firstLine="567"/>
        <w:jc w:val="both"/>
        <w:rPr>
          <w:sz w:val="28"/>
          <w:szCs w:val="28"/>
          <w:lang w:val="en-US"/>
        </w:rPr>
      </w:pPr>
      <w:r>
        <w:rPr>
          <w:sz w:val="28"/>
          <w:szCs w:val="28"/>
          <w:lang w:val="en-US"/>
        </w:rPr>
        <w:t>Mọi sự đóng góp của các đơn vị, cá nhân vui lòng chuyển đến:</w:t>
      </w:r>
    </w:p>
    <w:p w:rsidR="007B3B11" w:rsidRDefault="007B3B11" w:rsidP="007B3B11">
      <w:pPr>
        <w:pStyle w:val="ListParagraph"/>
        <w:numPr>
          <w:ilvl w:val="0"/>
          <w:numId w:val="25"/>
        </w:numPr>
        <w:spacing w:before="120" w:after="120" w:line="276" w:lineRule="auto"/>
        <w:rPr>
          <w:sz w:val="28"/>
          <w:szCs w:val="28"/>
          <w:lang w:val="en-US"/>
        </w:rPr>
      </w:pPr>
      <w:r w:rsidRPr="007B3B11">
        <w:rPr>
          <w:b/>
          <w:sz w:val="28"/>
          <w:szCs w:val="28"/>
          <w:lang w:val="en-US"/>
        </w:rPr>
        <w:t>Bằng tiền mặt:</w:t>
      </w:r>
      <w:r>
        <w:rPr>
          <w:sz w:val="28"/>
          <w:szCs w:val="28"/>
          <w:lang w:val="en-US"/>
        </w:rPr>
        <w:t xml:space="preserve"> tại Cơ quan Ủy ban Mặt trận Tổ quốc Việt Nam Quận, số 521 Kinh Dương Vương, phường An Lạc, quận Bình Tân.</w:t>
      </w:r>
    </w:p>
    <w:p w:rsidR="007B3B11" w:rsidRDefault="007B3B11" w:rsidP="007B3B11">
      <w:pPr>
        <w:pStyle w:val="ListParagraph"/>
        <w:numPr>
          <w:ilvl w:val="0"/>
          <w:numId w:val="25"/>
        </w:numPr>
        <w:spacing w:before="120" w:after="120" w:line="276" w:lineRule="auto"/>
        <w:rPr>
          <w:sz w:val="28"/>
          <w:szCs w:val="28"/>
          <w:lang w:val="en-US"/>
        </w:rPr>
      </w:pPr>
      <w:r w:rsidRPr="007B3B11">
        <w:rPr>
          <w:b/>
          <w:sz w:val="28"/>
          <w:szCs w:val="28"/>
          <w:lang w:val="en-US"/>
        </w:rPr>
        <w:t>Bằng phương thức chuyển khoản:</w:t>
      </w:r>
      <w:r>
        <w:rPr>
          <w:sz w:val="28"/>
          <w:szCs w:val="28"/>
          <w:lang w:val="en-US"/>
        </w:rPr>
        <w:t xml:space="preserve"> 3753.0.1070749 tại Kho bạc Nhà nước Bình Tân.</w:t>
      </w:r>
    </w:p>
    <w:p w:rsidR="007B3B11" w:rsidRPr="007B3B11" w:rsidRDefault="007B3B11" w:rsidP="007B3B11">
      <w:pPr>
        <w:spacing w:before="120" w:after="120" w:line="276" w:lineRule="auto"/>
        <w:ind w:firstLine="540"/>
        <w:rPr>
          <w:sz w:val="28"/>
          <w:szCs w:val="28"/>
          <w:lang w:val="en-US"/>
        </w:rPr>
      </w:pPr>
      <w:r w:rsidRPr="007B3B11">
        <w:rPr>
          <w:b/>
          <w:i/>
          <w:sz w:val="28"/>
          <w:szCs w:val="28"/>
          <w:lang w:val="en-US"/>
        </w:rPr>
        <w:t>Mọi chi tiết, vui lòng liên hệ:</w:t>
      </w:r>
      <w:r w:rsidRPr="007B3B11">
        <w:rPr>
          <w:sz w:val="28"/>
          <w:szCs w:val="28"/>
          <w:lang w:val="en-US"/>
        </w:rPr>
        <w:t xml:space="preserve"> Ông Nguyễn Xuân Hòa, Chuyên viên Ủy ban Mặt trận Tổ quốc Việt Nam quận, ĐT: 0908.500.915 hoặc 028.38.750.096</w:t>
      </w:r>
    </w:p>
    <w:p w:rsidR="004C15A9" w:rsidRPr="003026B4" w:rsidRDefault="006061C4" w:rsidP="00AB7C5B">
      <w:pPr>
        <w:spacing w:before="120" w:after="120"/>
        <w:ind w:right="107" w:firstLine="540"/>
        <w:jc w:val="both"/>
        <w:rPr>
          <w:sz w:val="28"/>
          <w:szCs w:val="28"/>
          <w:lang w:val="en-US"/>
        </w:rPr>
      </w:pPr>
      <w:r>
        <w:rPr>
          <w:sz w:val="28"/>
          <w:szCs w:val="28"/>
          <w:lang w:val="en-US"/>
        </w:rPr>
        <w:t>Phòng</w:t>
      </w:r>
      <w:r w:rsidR="008A6226">
        <w:rPr>
          <w:sz w:val="28"/>
          <w:szCs w:val="28"/>
          <w:lang w:val="en-US"/>
        </w:rPr>
        <w:t xml:space="preserve"> Giáo dục và Đào tạo đề nghị T</w:t>
      </w:r>
      <w:r w:rsidR="00F16FDE" w:rsidRPr="003026B4">
        <w:rPr>
          <w:sz w:val="28"/>
          <w:szCs w:val="28"/>
          <w:lang w:val="en-US"/>
        </w:rPr>
        <w:t xml:space="preserve">hủ trưởng các đơn vị </w:t>
      </w:r>
      <w:r w:rsidR="00B7415C">
        <w:rPr>
          <w:sz w:val="28"/>
          <w:szCs w:val="28"/>
          <w:lang w:val="en-US"/>
        </w:rPr>
        <w:t>quan tâm</w:t>
      </w:r>
      <w:r w:rsidR="00F16FDE" w:rsidRPr="003026B4">
        <w:rPr>
          <w:sz w:val="28"/>
          <w:szCs w:val="28"/>
          <w:lang w:val="en-US"/>
        </w:rPr>
        <w:t xml:space="preserve"> thực hiện./.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53"/>
        <w:gridCol w:w="4702"/>
      </w:tblGrid>
      <w:tr w:rsidR="004C15A9" w:rsidRPr="0022208B" w:rsidTr="007B3B11">
        <w:tc>
          <w:tcPr>
            <w:tcW w:w="4653" w:type="dxa"/>
          </w:tcPr>
          <w:p w:rsidR="004C15A9" w:rsidRPr="0022208B" w:rsidRDefault="004C15A9" w:rsidP="00591E68">
            <w:pPr>
              <w:spacing w:line="252" w:lineRule="exact"/>
              <w:rPr>
                <w:b/>
                <w:i/>
                <w:sz w:val="24"/>
                <w:szCs w:val="24"/>
              </w:rPr>
            </w:pPr>
            <w:r w:rsidRPr="0022208B">
              <w:rPr>
                <w:b/>
                <w:i/>
                <w:sz w:val="24"/>
                <w:szCs w:val="24"/>
              </w:rPr>
              <w:t>Nơi nhận:</w:t>
            </w:r>
          </w:p>
          <w:p w:rsidR="00591E68" w:rsidRPr="0022208B" w:rsidRDefault="00591E68" w:rsidP="00591E68">
            <w:r w:rsidRPr="0022208B">
              <w:t>- Như trên;</w:t>
            </w:r>
          </w:p>
          <w:p w:rsidR="004C15A9" w:rsidRPr="0022208B" w:rsidRDefault="007B3B11" w:rsidP="006061C4">
            <w:pPr>
              <w:rPr>
                <w:sz w:val="28"/>
                <w:lang w:val="en-US"/>
              </w:rPr>
            </w:pPr>
            <w:r>
              <w:t>- Lưu: VP</w:t>
            </w:r>
            <w:r w:rsidR="00591E68" w:rsidRPr="0022208B">
              <w:t>.</w:t>
            </w:r>
          </w:p>
        </w:tc>
        <w:tc>
          <w:tcPr>
            <w:tcW w:w="4702" w:type="dxa"/>
          </w:tcPr>
          <w:p w:rsidR="004C15A9" w:rsidRPr="0022208B" w:rsidRDefault="006061C4" w:rsidP="004C15A9">
            <w:pPr>
              <w:pStyle w:val="Heading1"/>
              <w:spacing w:before="0"/>
              <w:ind w:left="-21" w:right="0" w:firstLine="2"/>
            </w:pPr>
            <w:r>
              <w:rPr>
                <w:lang w:val="en-US"/>
              </w:rPr>
              <w:t>TRƯỞNG PHÒNG</w:t>
            </w:r>
            <w:r w:rsidR="004C15A9" w:rsidRPr="0022208B">
              <w:t xml:space="preserve"> </w:t>
            </w:r>
          </w:p>
          <w:p w:rsidR="006061C4" w:rsidRPr="00A927D1" w:rsidRDefault="00A927D1" w:rsidP="00A927D1">
            <w:pPr>
              <w:pStyle w:val="BodyText"/>
              <w:jc w:val="center"/>
              <w:rPr>
                <w:b/>
                <w:sz w:val="30"/>
                <w:lang w:val="en-US"/>
              </w:rPr>
            </w:pPr>
            <w:r>
              <w:rPr>
                <w:b/>
                <w:sz w:val="30"/>
                <w:lang w:val="en-US"/>
              </w:rPr>
              <w:t>(Đã ký)</w:t>
            </w:r>
          </w:p>
          <w:p w:rsidR="007B3B11" w:rsidRPr="0022208B" w:rsidRDefault="007B3B11" w:rsidP="004C15A9">
            <w:pPr>
              <w:pStyle w:val="BodyText"/>
              <w:rPr>
                <w:b/>
                <w:sz w:val="30"/>
              </w:rPr>
            </w:pPr>
            <w:bookmarkStart w:id="0" w:name="_GoBack"/>
            <w:bookmarkEnd w:id="0"/>
          </w:p>
          <w:p w:rsidR="004C15A9" w:rsidRPr="006061C4" w:rsidRDefault="00AB7C5B" w:rsidP="004C15A9">
            <w:pPr>
              <w:jc w:val="center"/>
              <w:rPr>
                <w:sz w:val="28"/>
                <w:lang w:val="en-US"/>
              </w:rPr>
            </w:pPr>
            <w:r>
              <w:rPr>
                <w:b/>
                <w:sz w:val="28"/>
                <w:lang w:val="en-US"/>
              </w:rPr>
              <w:t>Ngô Văn Tuyên</w:t>
            </w:r>
          </w:p>
        </w:tc>
      </w:tr>
    </w:tbl>
    <w:p w:rsidR="004C15A9" w:rsidRPr="0022208B" w:rsidRDefault="004C15A9" w:rsidP="004C15A9">
      <w:pPr>
        <w:tabs>
          <w:tab w:val="left" w:pos="1133"/>
        </w:tabs>
        <w:ind w:right="107"/>
        <w:rPr>
          <w:sz w:val="28"/>
          <w:lang w:val="en-US"/>
        </w:rPr>
      </w:pPr>
    </w:p>
    <w:p w:rsidR="004C15A9" w:rsidRPr="0022208B" w:rsidRDefault="004C15A9" w:rsidP="004C15A9">
      <w:pPr>
        <w:tabs>
          <w:tab w:val="left" w:pos="1133"/>
        </w:tabs>
        <w:ind w:right="107"/>
        <w:rPr>
          <w:sz w:val="2"/>
          <w:lang w:val="en-US"/>
        </w:rPr>
      </w:pPr>
    </w:p>
    <w:p w:rsidR="00013EC9" w:rsidRPr="0022208B" w:rsidRDefault="00013EC9" w:rsidP="004C15A9">
      <w:pPr>
        <w:tabs>
          <w:tab w:val="left" w:pos="1133"/>
        </w:tabs>
        <w:ind w:right="107"/>
        <w:rPr>
          <w:sz w:val="2"/>
          <w:lang w:val="en-US"/>
        </w:rPr>
      </w:pPr>
    </w:p>
    <w:sectPr w:rsidR="00013EC9" w:rsidRPr="0022208B" w:rsidSect="007B3B11">
      <w:footerReference w:type="default" r:id="rId7"/>
      <w:pgSz w:w="11907" w:h="16840" w:code="9"/>
      <w:pgMar w:top="993" w:right="1134" w:bottom="0" w:left="1418" w:header="510" w:footer="510"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562A" w:rsidRDefault="0010562A" w:rsidP="00D17218">
      <w:r>
        <w:separator/>
      </w:r>
    </w:p>
  </w:endnote>
  <w:endnote w:type="continuationSeparator" w:id="0">
    <w:p w:rsidR="0010562A" w:rsidRDefault="0010562A" w:rsidP="00D172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027C" w:rsidRDefault="008B027C">
    <w:pPr>
      <w:pStyle w:val="Footer"/>
      <w:jc w:val="right"/>
    </w:pPr>
  </w:p>
  <w:p w:rsidR="008B027C" w:rsidRDefault="008B027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562A" w:rsidRDefault="0010562A" w:rsidP="00D17218">
      <w:r>
        <w:separator/>
      </w:r>
    </w:p>
  </w:footnote>
  <w:footnote w:type="continuationSeparator" w:id="0">
    <w:p w:rsidR="0010562A" w:rsidRDefault="0010562A" w:rsidP="00D1721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74A70"/>
    <w:multiLevelType w:val="hybridMultilevel"/>
    <w:tmpl w:val="D9A67796"/>
    <w:lvl w:ilvl="0" w:tplc="B78CFFAE">
      <w:numFmt w:val="bullet"/>
      <w:lvlText w:val="-"/>
      <w:lvlJc w:val="left"/>
      <w:pPr>
        <w:ind w:left="720" w:hanging="360"/>
      </w:pPr>
      <w:rPr>
        <w:rFonts w:ascii="Times New Roman" w:eastAsia="Times New Roman" w:hAnsi="Times New Roman" w:cs="Times New Roman" w:hint="default"/>
        <w:w w:val="100"/>
        <w:sz w:val="28"/>
        <w:szCs w:val="28"/>
        <w:lang w:val="vi"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842155"/>
    <w:multiLevelType w:val="hybridMultilevel"/>
    <w:tmpl w:val="3F782C6E"/>
    <w:lvl w:ilvl="0" w:tplc="CA246926">
      <w:start w:val="1"/>
      <w:numFmt w:val="decimal"/>
      <w:lvlText w:val="1.%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F9878D0"/>
    <w:multiLevelType w:val="hybridMultilevel"/>
    <w:tmpl w:val="1B6EBD74"/>
    <w:lvl w:ilvl="0" w:tplc="B78CFFAE">
      <w:numFmt w:val="bullet"/>
      <w:lvlText w:val="-"/>
      <w:lvlJc w:val="left"/>
      <w:pPr>
        <w:ind w:left="720" w:hanging="360"/>
      </w:pPr>
      <w:rPr>
        <w:rFonts w:ascii="Times New Roman" w:eastAsia="Times New Roman" w:hAnsi="Times New Roman" w:cs="Times New Roman" w:hint="default"/>
        <w:w w:val="100"/>
        <w:sz w:val="28"/>
        <w:szCs w:val="28"/>
        <w:lang w:val="vi"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AB336B"/>
    <w:multiLevelType w:val="hybridMultilevel"/>
    <w:tmpl w:val="B8FC5448"/>
    <w:lvl w:ilvl="0" w:tplc="B78CFFAE">
      <w:numFmt w:val="bullet"/>
      <w:lvlText w:val="-"/>
      <w:lvlJc w:val="left"/>
      <w:pPr>
        <w:ind w:left="138" w:hanging="286"/>
      </w:pPr>
      <w:rPr>
        <w:rFonts w:ascii="Times New Roman" w:eastAsia="Times New Roman" w:hAnsi="Times New Roman" w:cs="Times New Roman" w:hint="default"/>
        <w:w w:val="100"/>
        <w:sz w:val="28"/>
        <w:szCs w:val="28"/>
        <w:lang w:val="vi" w:eastAsia="en-US" w:bidi="ar-SA"/>
      </w:rPr>
    </w:lvl>
    <w:lvl w:ilvl="1" w:tplc="4802D3D0">
      <w:numFmt w:val="bullet"/>
      <w:lvlText w:val=""/>
      <w:lvlJc w:val="left"/>
      <w:pPr>
        <w:ind w:left="1936" w:hanging="358"/>
      </w:pPr>
      <w:rPr>
        <w:rFonts w:ascii="Wingdings" w:eastAsia="Wingdings" w:hAnsi="Wingdings" w:cs="Wingdings" w:hint="default"/>
        <w:w w:val="100"/>
        <w:sz w:val="28"/>
        <w:szCs w:val="28"/>
        <w:lang w:val="vi" w:eastAsia="en-US" w:bidi="ar-SA"/>
      </w:rPr>
    </w:lvl>
    <w:lvl w:ilvl="2" w:tplc="59E4ECB6">
      <w:numFmt w:val="bullet"/>
      <w:lvlText w:val="•"/>
      <w:lvlJc w:val="left"/>
      <w:pPr>
        <w:ind w:left="2807" w:hanging="358"/>
      </w:pPr>
      <w:rPr>
        <w:rFonts w:hint="default"/>
        <w:lang w:val="vi" w:eastAsia="en-US" w:bidi="ar-SA"/>
      </w:rPr>
    </w:lvl>
    <w:lvl w:ilvl="3" w:tplc="9E6AC27A">
      <w:numFmt w:val="bullet"/>
      <w:lvlText w:val="•"/>
      <w:lvlJc w:val="left"/>
      <w:pPr>
        <w:ind w:left="3674" w:hanging="358"/>
      </w:pPr>
      <w:rPr>
        <w:rFonts w:hint="default"/>
        <w:lang w:val="vi" w:eastAsia="en-US" w:bidi="ar-SA"/>
      </w:rPr>
    </w:lvl>
    <w:lvl w:ilvl="4" w:tplc="55BC8030">
      <w:numFmt w:val="bullet"/>
      <w:lvlText w:val="•"/>
      <w:lvlJc w:val="left"/>
      <w:pPr>
        <w:ind w:left="4542" w:hanging="358"/>
      </w:pPr>
      <w:rPr>
        <w:rFonts w:hint="default"/>
        <w:lang w:val="vi" w:eastAsia="en-US" w:bidi="ar-SA"/>
      </w:rPr>
    </w:lvl>
    <w:lvl w:ilvl="5" w:tplc="1436AF82">
      <w:numFmt w:val="bullet"/>
      <w:lvlText w:val="•"/>
      <w:lvlJc w:val="left"/>
      <w:pPr>
        <w:ind w:left="5409" w:hanging="358"/>
      </w:pPr>
      <w:rPr>
        <w:rFonts w:hint="default"/>
        <w:lang w:val="vi" w:eastAsia="en-US" w:bidi="ar-SA"/>
      </w:rPr>
    </w:lvl>
    <w:lvl w:ilvl="6" w:tplc="96E8C7C8">
      <w:numFmt w:val="bullet"/>
      <w:lvlText w:val="•"/>
      <w:lvlJc w:val="left"/>
      <w:pPr>
        <w:ind w:left="6276" w:hanging="358"/>
      </w:pPr>
      <w:rPr>
        <w:rFonts w:hint="default"/>
        <w:lang w:val="vi" w:eastAsia="en-US" w:bidi="ar-SA"/>
      </w:rPr>
    </w:lvl>
    <w:lvl w:ilvl="7" w:tplc="D45EC5EE">
      <w:numFmt w:val="bullet"/>
      <w:lvlText w:val="•"/>
      <w:lvlJc w:val="left"/>
      <w:pPr>
        <w:ind w:left="7144" w:hanging="358"/>
      </w:pPr>
      <w:rPr>
        <w:rFonts w:hint="default"/>
        <w:lang w:val="vi" w:eastAsia="en-US" w:bidi="ar-SA"/>
      </w:rPr>
    </w:lvl>
    <w:lvl w:ilvl="8" w:tplc="F790198C">
      <w:numFmt w:val="bullet"/>
      <w:lvlText w:val="•"/>
      <w:lvlJc w:val="left"/>
      <w:pPr>
        <w:ind w:left="8011" w:hanging="358"/>
      </w:pPr>
      <w:rPr>
        <w:rFonts w:hint="default"/>
        <w:lang w:val="vi" w:eastAsia="en-US" w:bidi="ar-SA"/>
      </w:rPr>
    </w:lvl>
  </w:abstractNum>
  <w:abstractNum w:abstractNumId="4" w15:restartNumberingAfterBreak="0">
    <w:nsid w:val="1C1205CA"/>
    <w:multiLevelType w:val="hybridMultilevel"/>
    <w:tmpl w:val="A78295E0"/>
    <w:lvl w:ilvl="0" w:tplc="DF183DE0">
      <w:start w:val="1"/>
      <w:numFmt w:val="bullet"/>
      <w:lvlText w:val=""/>
      <w:lvlJc w:val="left"/>
      <w:pPr>
        <w:ind w:left="720" w:hanging="360"/>
      </w:pPr>
      <w:rPr>
        <w:rFonts w:ascii="Symbol" w:hAnsi="Symbol" w:hint="default"/>
        <w:w w:val="100"/>
        <w:sz w:val="28"/>
        <w:szCs w:val="28"/>
        <w:lang w:val="vi"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C5C75CB"/>
    <w:multiLevelType w:val="hybridMultilevel"/>
    <w:tmpl w:val="D29E74A6"/>
    <w:lvl w:ilvl="0" w:tplc="B568FE28">
      <w:start w:val="1"/>
      <w:numFmt w:val="low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15:restartNumberingAfterBreak="0">
    <w:nsid w:val="2DA831AC"/>
    <w:multiLevelType w:val="hybridMultilevel"/>
    <w:tmpl w:val="0C5A5B70"/>
    <w:lvl w:ilvl="0" w:tplc="EF701BCE">
      <w:numFmt w:val="bullet"/>
      <w:lvlText w:val="-"/>
      <w:lvlJc w:val="left"/>
      <w:pPr>
        <w:ind w:left="3060" w:hanging="360"/>
      </w:pPr>
      <w:rPr>
        <w:rFonts w:ascii="Times New Roman" w:eastAsiaTheme="minorHAnsi" w:hAnsi="Times New Roman" w:cs="Times New Roman" w:hint="default"/>
      </w:rPr>
    </w:lvl>
    <w:lvl w:ilvl="1" w:tplc="04090003" w:tentative="1">
      <w:start w:val="1"/>
      <w:numFmt w:val="bullet"/>
      <w:lvlText w:val="o"/>
      <w:lvlJc w:val="left"/>
      <w:pPr>
        <w:ind w:left="3780" w:hanging="360"/>
      </w:pPr>
      <w:rPr>
        <w:rFonts w:ascii="Courier New" w:hAnsi="Courier New" w:cs="Courier New" w:hint="default"/>
      </w:rPr>
    </w:lvl>
    <w:lvl w:ilvl="2" w:tplc="04090005" w:tentative="1">
      <w:start w:val="1"/>
      <w:numFmt w:val="bullet"/>
      <w:lvlText w:val=""/>
      <w:lvlJc w:val="left"/>
      <w:pPr>
        <w:ind w:left="4500" w:hanging="360"/>
      </w:pPr>
      <w:rPr>
        <w:rFonts w:ascii="Wingdings" w:hAnsi="Wingdings" w:hint="default"/>
      </w:rPr>
    </w:lvl>
    <w:lvl w:ilvl="3" w:tplc="04090001" w:tentative="1">
      <w:start w:val="1"/>
      <w:numFmt w:val="bullet"/>
      <w:lvlText w:val=""/>
      <w:lvlJc w:val="left"/>
      <w:pPr>
        <w:ind w:left="5220" w:hanging="360"/>
      </w:pPr>
      <w:rPr>
        <w:rFonts w:ascii="Symbol" w:hAnsi="Symbol" w:hint="default"/>
      </w:rPr>
    </w:lvl>
    <w:lvl w:ilvl="4" w:tplc="04090003" w:tentative="1">
      <w:start w:val="1"/>
      <w:numFmt w:val="bullet"/>
      <w:lvlText w:val="o"/>
      <w:lvlJc w:val="left"/>
      <w:pPr>
        <w:ind w:left="5940" w:hanging="360"/>
      </w:pPr>
      <w:rPr>
        <w:rFonts w:ascii="Courier New" w:hAnsi="Courier New" w:cs="Courier New" w:hint="default"/>
      </w:rPr>
    </w:lvl>
    <w:lvl w:ilvl="5" w:tplc="04090005" w:tentative="1">
      <w:start w:val="1"/>
      <w:numFmt w:val="bullet"/>
      <w:lvlText w:val=""/>
      <w:lvlJc w:val="left"/>
      <w:pPr>
        <w:ind w:left="6660" w:hanging="360"/>
      </w:pPr>
      <w:rPr>
        <w:rFonts w:ascii="Wingdings" w:hAnsi="Wingdings" w:hint="default"/>
      </w:rPr>
    </w:lvl>
    <w:lvl w:ilvl="6" w:tplc="04090001" w:tentative="1">
      <w:start w:val="1"/>
      <w:numFmt w:val="bullet"/>
      <w:lvlText w:val=""/>
      <w:lvlJc w:val="left"/>
      <w:pPr>
        <w:ind w:left="7380" w:hanging="360"/>
      </w:pPr>
      <w:rPr>
        <w:rFonts w:ascii="Symbol" w:hAnsi="Symbol" w:hint="default"/>
      </w:rPr>
    </w:lvl>
    <w:lvl w:ilvl="7" w:tplc="04090003" w:tentative="1">
      <w:start w:val="1"/>
      <w:numFmt w:val="bullet"/>
      <w:lvlText w:val="o"/>
      <w:lvlJc w:val="left"/>
      <w:pPr>
        <w:ind w:left="8100" w:hanging="360"/>
      </w:pPr>
      <w:rPr>
        <w:rFonts w:ascii="Courier New" w:hAnsi="Courier New" w:cs="Courier New" w:hint="default"/>
      </w:rPr>
    </w:lvl>
    <w:lvl w:ilvl="8" w:tplc="04090005" w:tentative="1">
      <w:start w:val="1"/>
      <w:numFmt w:val="bullet"/>
      <w:lvlText w:val=""/>
      <w:lvlJc w:val="left"/>
      <w:pPr>
        <w:ind w:left="8820" w:hanging="360"/>
      </w:pPr>
      <w:rPr>
        <w:rFonts w:ascii="Wingdings" w:hAnsi="Wingdings" w:hint="default"/>
      </w:rPr>
    </w:lvl>
  </w:abstractNum>
  <w:abstractNum w:abstractNumId="7" w15:restartNumberingAfterBreak="0">
    <w:nsid w:val="2DF0184E"/>
    <w:multiLevelType w:val="hybridMultilevel"/>
    <w:tmpl w:val="343C2D8C"/>
    <w:lvl w:ilvl="0" w:tplc="E7543BA8">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8" w15:restartNumberingAfterBreak="0">
    <w:nsid w:val="35680C0B"/>
    <w:multiLevelType w:val="hybridMultilevel"/>
    <w:tmpl w:val="DDF83302"/>
    <w:lvl w:ilvl="0" w:tplc="2E96B7B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15:restartNumberingAfterBreak="0">
    <w:nsid w:val="3ACB4F39"/>
    <w:multiLevelType w:val="multilevel"/>
    <w:tmpl w:val="3ACB4F39"/>
    <w:lvl w:ilvl="0">
      <w:start w:val="1"/>
      <w:numFmt w:val="decimal"/>
      <w:lvlText w:val="%1."/>
      <w:lvlJc w:val="left"/>
      <w:pPr>
        <w:ind w:left="432" w:hanging="432"/>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0" w15:restartNumberingAfterBreak="0">
    <w:nsid w:val="3B4B6113"/>
    <w:multiLevelType w:val="multilevel"/>
    <w:tmpl w:val="62C0B444"/>
    <w:lvl w:ilvl="0">
      <w:numFmt w:val="bullet"/>
      <w:lvlText w:val="-"/>
      <w:lvlJc w:val="left"/>
      <w:pPr>
        <w:ind w:left="408" w:hanging="284"/>
      </w:pPr>
      <w:rPr>
        <w:rFonts w:hint="default"/>
        <w:w w:val="100"/>
        <w:lang w:val="vi" w:eastAsia="en-US" w:bidi="ar-SA"/>
      </w:rPr>
    </w:lvl>
    <w:lvl w:ilvl="1">
      <w:start w:val="1"/>
      <w:numFmt w:val="decimal"/>
      <w:lvlText w:val="%2."/>
      <w:lvlJc w:val="left"/>
      <w:pPr>
        <w:ind w:left="138" w:hanging="286"/>
        <w:jc w:val="left"/>
      </w:pPr>
      <w:rPr>
        <w:rFonts w:ascii="Times New Roman" w:eastAsia="Times New Roman" w:hAnsi="Times New Roman" w:cs="Times New Roman" w:hint="default"/>
        <w:b/>
        <w:bCs/>
        <w:spacing w:val="0"/>
        <w:w w:val="100"/>
        <w:sz w:val="28"/>
        <w:szCs w:val="28"/>
        <w:lang w:val="vi" w:eastAsia="en-US" w:bidi="ar-SA"/>
      </w:rPr>
    </w:lvl>
    <w:lvl w:ilvl="2">
      <w:start w:val="1"/>
      <w:numFmt w:val="decimal"/>
      <w:lvlText w:val="%2.%3."/>
      <w:lvlJc w:val="left"/>
      <w:pPr>
        <w:ind w:left="138" w:hanging="557"/>
        <w:jc w:val="left"/>
      </w:pPr>
      <w:rPr>
        <w:rFonts w:ascii="Times New Roman" w:eastAsia="Times New Roman" w:hAnsi="Times New Roman" w:cs="Times New Roman" w:hint="default"/>
        <w:w w:val="100"/>
        <w:sz w:val="28"/>
        <w:szCs w:val="28"/>
        <w:lang w:val="vi" w:eastAsia="en-US" w:bidi="ar-SA"/>
      </w:rPr>
    </w:lvl>
    <w:lvl w:ilvl="3">
      <w:numFmt w:val="bullet"/>
      <w:lvlText w:val="•"/>
      <w:lvlJc w:val="left"/>
      <w:pPr>
        <w:ind w:left="1717" w:hanging="557"/>
      </w:pPr>
      <w:rPr>
        <w:rFonts w:hint="default"/>
        <w:lang w:val="vi" w:eastAsia="en-US" w:bidi="ar-SA"/>
      </w:rPr>
    </w:lvl>
    <w:lvl w:ilvl="4">
      <w:numFmt w:val="bullet"/>
      <w:lvlText w:val="•"/>
      <w:lvlJc w:val="left"/>
      <w:pPr>
        <w:ind w:left="2376" w:hanging="557"/>
      </w:pPr>
      <w:rPr>
        <w:rFonts w:hint="default"/>
        <w:lang w:val="vi" w:eastAsia="en-US" w:bidi="ar-SA"/>
      </w:rPr>
    </w:lvl>
    <w:lvl w:ilvl="5">
      <w:numFmt w:val="bullet"/>
      <w:lvlText w:val="•"/>
      <w:lvlJc w:val="left"/>
      <w:pPr>
        <w:ind w:left="3035" w:hanging="557"/>
      </w:pPr>
      <w:rPr>
        <w:rFonts w:hint="default"/>
        <w:lang w:val="vi" w:eastAsia="en-US" w:bidi="ar-SA"/>
      </w:rPr>
    </w:lvl>
    <w:lvl w:ilvl="6">
      <w:numFmt w:val="bullet"/>
      <w:lvlText w:val="•"/>
      <w:lvlJc w:val="left"/>
      <w:pPr>
        <w:ind w:left="3694" w:hanging="557"/>
      </w:pPr>
      <w:rPr>
        <w:rFonts w:hint="default"/>
        <w:lang w:val="vi" w:eastAsia="en-US" w:bidi="ar-SA"/>
      </w:rPr>
    </w:lvl>
    <w:lvl w:ilvl="7">
      <w:numFmt w:val="bullet"/>
      <w:lvlText w:val="•"/>
      <w:lvlJc w:val="left"/>
      <w:pPr>
        <w:ind w:left="4352" w:hanging="557"/>
      </w:pPr>
      <w:rPr>
        <w:rFonts w:hint="default"/>
        <w:lang w:val="vi" w:eastAsia="en-US" w:bidi="ar-SA"/>
      </w:rPr>
    </w:lvl>
    <w:lvl w:ilvl="8">
      <w:numFmt w:val="bullet"/>
      <w:lvlText w:val="•"/>
      <w:lvlJc w:val="left"/>
      <w:pPr>
        <w:ind w:left="5011" w:hanging="557"/>
      </w:pPr>
      <w:rPr>
        <w:rFonts w:hint="default"/>
        <w:lang w:val="vi" w:eastAsia="en-US" w:bidi="ar-SA"/>
      </w:rPr>
    </w:lvl>
  </w:abstractNum>
  <w:abstractNum w:abstractNumId="11" w15:restartNumberingAfterBreak="0">
    <w:nsid w:val="3CF11DC8"/>
    <w:multiLevelType w:val="hybridMultilevel"/>
    <w:tmpl w:val="56BCCB8A"/>
    <w:lvl w:ilvl="0" w:tplc="B78CFFAE">
      <w:numFmt w:val="bullet"/>
      <w:lvlText w:val="-"/>
      <w:lvlJc w:val="left"/>
      <w:pPr>
        <w:ind w:left="3555" w:hanging="360"/>
      </w:pPr>
      <w:rPr>
        <w:rFonts w:ascii="Times New Roman" w:eastAsia="Times New Roman" w:hAnsi="Times New Roman" w:cs="Times New Roman" w:hint="default"/>
        <w:w w:val="100"/>
        <w:sz w:val="28"/>
        <w:szCs w:val="28"/>
        <w:lang w:val="vi" w:eastAsia="en-US" w:bidi="ar-SA"/>
      </w:rPr>
    </w:lvl>
    <w:lvl w:ilvl="1" w:tplc="04090003" w:tentative="1">
      <w:start w:val="1"/>
      <w:numFmt w:val="bullet"/>
      <w:lvlText w:val="o"/>
      <w:lvlJc w:val="left"/>
      <w:pPr>
        <w:ind w:left="4275" w:hanging="360"/>
      </w:pPr>
      <w:rPr>
        <w:rFonts w:ascii="Courier New" w:hAnsi="Courier New" w:cs="Courier New" w:hint="default"/>
      </w:rPr>
    </w:lvl>
    <w:lvl w:ilvl="2" w:tplc="04090005" w:tentative="1">
      <w:start w:val="1"/>
      <w:numFmt w:val="bullet"/>
      <w:lvlText w:val=""/>
      <w:lvlJc w:val="left"/>
      <w:pPr>
        <w:ind w:left="4995" w:hanging="360"/>
      </w:pPr>
      <w:rPr>
        <w:rFonts w:ascii="Wingdings" w:hAnsi="Wingdings" w:hint="default"/>
      </w:rPr>
    </w:lvl>
    <w:lvl w:ilvl="3" w:tplc="04090001" w:tentative="1">
      <w:start w:val="1"/>
      <w:numFmt w:val="bullet"/>
      <w:lvlText w:val=""/>
      <w:lvlJc w:val="left"/>
      <w:pPr>
        <w:ind w:left="5715" w:hanging="360"/>
      </w:pPr>
      <w:rPr>
        <w:rFonts w:ascii="Symbol" w:hAnsi="Symbol" w:hint="default"/>
      </w:rPr>
    </w:lvl>
    <w:lvl w:ilvl="4" w:tplc="04090003" w:tentative="1">
      <w:start w:val="1"/>
      <w:numFmt w:val="bullet"/>
      <w:lvlText w:val="o"/>
      <w:lvlJc w:val="left"/>
      <w:pPr>
        <w:ind w:left="6435" w:hanging="360"/>
      </w:pPr>
      <w:rPr>
        <w:rFonts w:ascii="Courier New" w:hAnsi="Courier New" w:cs="Courier New" w:hint="default"/>
      </w:rPr>
    </w:lvl>
    <w:lvl w:ilvl="5" w:tplc="04090005" w:tentative="1">
      <w:start w:val="1"/>
      <w:numFmt w:val="bullet"/>
      <w:lvlText w:val=""/>
      <w:lvlJc w:val="left"/>
      <w:pPr>
        <w:ind w:left="7155" w:hanging="360"/>
      </w:pPr>
      <w:rPr>
        <w:rFonts w:ascii="Wingdings" w:hAnsi="Wingdings" w:hint="default"/>
      </w:rPr>
    </w:lvl>
    <w:lvl w:ilvl="6" w:tplc="04090001" w:tentative="1">
      <w:start w:val="1"/>
      <w:numFmt w:val="bullet"/>
      <w:lvlText w:val=""/>
      <w:lvlJc w:val="left"/>
      <w:pPr>
        <w:ind w:left="7875" w:hanging="360"/>
      </w:pPr>
      <w:rPr>
        <w:rFonts w:ascii="Symbol" w:hAnsi="Symbol" w:hint="default"/>
      </w:rPr>
    </w:lvl>
    <w:lvl w:ilvl="7" w:tplc="04090003" w:tentative="1">
      <w:start w:val="1"/>
      <w:numFmt w:val="bullet"/>
      <w:lvlText w:val="o"/>
      <w:lvlJc w:val="left"/>
      <w:pPr>
        <w:ind w:left="8595" w:hanging="360"/>
      </w:pPr>
      <w:rPr>
        <w:rFonts w:ascii="Courier New" w:hAnsi="Courier New" w:cs="Courier New" w:hint="default"/>
      </w:rPr>
    </w:lvl>
    <w:lvl w:ilvl="8" w:tplc="04090005" w:tentative="1">
      <w:start w:val="1"/>
      <w:numFmt w:val="bullet"/>
      <w:lvlText w:val=""/>
      <w:lvlJc w:val="left"/>
      <w:pPr>
        <w:ind w:left="9315" w:hanging="360"/>
      </w:pPr>
      <w:rPr>
        <w:rFonts w:ascii="Wingdings" w:hAnsi="Wingdings" w:hint="default"/>
      </w:rPr>
    </w:lvl>
  </w:abstractNum>
  <w:abstractNum w:abstractNumId="12" w15:restartNumberingAfterBreak="0">
    <w:nsid w:val="4DD82327"/>
    <w:multiLevelType w:val="hybridMultilevel"/>
    <w:tmpl w:val="7EA274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4700457"/>
    <w:multiLevelType w:val="hybridMultilevel"/>
    <w:tmpl w:val="E8E40D36"/>
    <w:lvl w:ilvl="0" w:tplc="ACEEA74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15:restartNumberingAfterBreak="0">
    <w:nsid w:val="5A0652B0"/>
    <w:multiLevelType w:val="hybridMultilevel"/>
    <w:tmpl w:val="BC7A105A"/>
    <w:lvl w:ilvl="0" w:tplc="DF183D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13D2032"/>
    <w:multiLevelType w:val="hybridMultilevel"/>
    <w:tmpl w:val="37865D9C"/>
    <w:lvl w:ilvl="0" w:tplc="F34C64E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6698275D"/>
    <w:multiLevelType w:val="hybridMultilevel"/>
    <w:tmpl w:val="C2220A0A"/>
    <w:lvl w:ilvl="0" w:tplc="DF183D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75A3107"/>
    <w:multiLevelType w:val="hybridMultilevel"/>
    <w:tmpl w:val="4E36D6E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02E5A29"/>
    <w:multiLevelType w:val="hybridMultilevel"/>
    <w:tmpl w:val="65386B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26556F7"/>
    <w:multiLevelType w:val="hybridMultilevel"/>
    <w:tmpl w:val="F89C35F4"/>
    <w:lvl w:ilvl="0" w:tplc="36B4F4F8">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0" w15:restartNumberingAfterBreak="0">
    <w:nsid w:val="732E7E19"/>
    <w:multiLevelType w:val="hybridMultilevel"/>
    <w:tmpl w:val="A246D850"/>
    <w:lvl w:ilvl="0" w:tplc="5200261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4E67AAF"/>
    <w:multiLevelType w:val="hybridMultilevel"/>
    <w:tmpl w:val="EA3C8422"/>
    <w:lvl w:ilvl="0" w:tplc="5AF0274C">
      <w:numFmt w:val="bullet"/>
      <w:lvlText w:val="-"/>
      <w:lvlJc w:val="left"/>
      <w:pPr>
        <w:ind w:left="3195" w:hanging="360"/>
      </w:pPr>
      <w:rPr>
        <w:rFonts w:ascii="Times New Roman" w:eastAsia="Times New Roman" w:hAnsi="Times New Roman" w:cs="Times New Roman" w:hint="default"/>
      </w:rPr>
    </w:lvl>
    <w:lvl w:ilvl="1" w:tplc="04090003" w:tentative="1">
      <w:start w:val="1"/>
      <w:numFmt w:val="bullet"/>
      <w:lvlText w:val="o"/>
      <w:lvlJc w:val="left"/>
      <w:pPr>
        <w:ind w:left="3915" w:hanging="360"/>
      </w:pPr>
      <w:rPr>
        <w:rFonts w:ascii="Courier New" w:hAnsi="Courier New" w:cs="Courier New" w:hint="default"/>
      </w:rPr>
    </w:lvl>
    <w:lvl w:ilvl="2" w:tplc="04090005" w:tentative="1">
      <w:start w:val="1"/>
      <w:numFmt w:val="bullet"/>
      <w:lvlText w:val=""/>
      <w:lvlJc w:val="left"/>
      <w:pPr>
        <w:ind w:left="4635" w:hanging="360"/>
      </w:pPr>
      <w:rPr>
        <w:rFonts w:ascii="Wingdings" w:hAnsi="Wingdings" w:hint="default"/>
      </w:rPr>
    </w:lvl>
    <w:lvl w:ilvl="3" w:tplc="04090001" w:tentative="1">
      <w:start w:val="1"/>
      <w:numFmt w:val="bullet"/>
      <w:lvlText w:val=""/>
      <w:lvlJc w:val="left"/>
      <w:pPr>
        <w:ind w:left="5355" w:hanging="360"/>
      </w:pPr>
      <w:rPr>
        <w:rFonts w:ascii="Symbol" w:hAnsi="Symbol" w:hint="default"/>
      </w:rPr>
    </w:lvl>
    <w:lvl w:ilvl="4" w:tplc="04090003" w:tentative="1">
      <w:start w:val="1"/>
      <w:numFmt w:val="bullet"/>
      <w:lvlText w:val="o"/>
      <w:lvlJc w:val="left"/>
      <w:pPr>
        <w:ind w:left="6075" w:hanging="360"/>
      </w:pPr>
      <w:rPr>
        <w:rFonts w:ascii="Courier New" w:hAnsi="Courier New" w:cs="Courier New" w:hint="default"/>
      </w:rPr>
    </w:lvl>
    <w:lvl w:ilvl="5" w:tplc="04090005" w:tentative="1">
      <w:start w:val="1"/>
      <w:numFmt w:val="bullet"/>
      <w:lvlText w:val=""/>
      <w:lvlJc w:val="left"/>
      <w:pPr>
        <w:ind w:left="6795" w:hanging="360"/>
      </w:pPr>
      <w:rPr>
        <w:rFonts w:ascii="Wingdings" w:hAnsi="Wingdings" w:hint="default"/>
      </w:rPr>
    </w:lvl>
    <w:lvl w:ilvl="6" w:tplc="04090001" w:tentative="1">
      <w:start w:val="1"/>
      <w:numFmt w:val="bullet"/>
      <w:lvlText w:val=""/>
      <w:lvlJc w:val="left"/>
      <w:pPr>
        <w:ind w:left="7515" w:hanging="360"/>
      </w:pPr>
      <w:rPr>
        <w:rFonts w:ascii="Symbol" w:hAnsi="Symbol" w:hint="default"/>
      </w:rPr>
    </w:lvl>
    <w:lvl w:ilvl="7" w:tplc="04090003" w:tentative="1">
      <w:start w:val="1"/>
      <w:numFmt w:val="bullet"/>
      <w:lvlText w:val="o"/>
      <w:lvlJc w:val="left"/>
      <w:pPr>
        <w:ind w:left="8235" w:hanging="360"/>
      </w:pPr>
      <w:rPr>
        <w:rFonts w:ascii="Courier New" w:hAnsi="Courier New" w:cs="Courier New" w:hint="default"/>
      </w:rPr>
    </w:lvl>
    <w:lvl w:ilvl="8" w:tplc="04090005" w:tentative="1">
      <w:start w:val="1"/>
      <w:numFmt w:val="bullet"/>
      <w:lvlText w:val=""/>
      <w:lvlJc w:val="left"/>
      <w:pPr>
        <w:ind w:left="8955" w:hanging="360"/>
      </w:pPr>
      <w:rPr>
        <w:rFonts w:ascii="Wingdings" w:hAnsi="Wingdings" w:hint="default"/>
      </w:rPr>
    </w:lvl>
  </w:abstractNum>
  <w:abstractNum w:abstractNumId="22" w15:restartNumberingAfterBreak="0">
    <w:nsid w:val="77873E73"/>
    <w:multiLevelType w:val="hybridMultilevel"/>
    <w:tmpl w:val="349CC2E0"/>
    <w:lvl w:ilvl="0" w:tplc="2F5E891A">
      <w:start w:val="1"/>
      <w:numFmt w:val="upp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3" w15:restartNumberingAfterBreak="0">
    <w:nsid w:val="7A60008D"/>
    <w:multiLevelType w:val="hybridMultilevel"/>
    <w:tmpl w:val="9C3C35DE"/>
    <w:lvl w:ilvl="0" w:tplc="4802D3D0">
      <w:numFmt w:val="bullet"/>
      <w:lvlText w:val=""/>
      <w:lvlJc w:val="left"/>
      <w:pPr>
        <w:ind w:left="720" w:hanging="360"/>
      </w:pPr>
      <w:rPr>
        <w:rFonts w:ascii="Wingdings" w:eastAsia="Wingdings" w:hAnsi="Wingdings" w:cs="Wingdings" w:hint="default"/>
        <w:color w:val="auto"/>
        <w:w w:val="100"/>
        <w:sz w:val="28"/>
        <w:szCs w:val="28"/>
        <w:lang w:val="vi"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F0E03AA"/>
    <w:multiLevelType w:val="multilevel"/>
    <w:tmpl w:val="4C98EBF6"/>
    <w:lvl w:ilvl="0">
      <w:start w:val="1"/>
      <w:numFmt w:val="decimal"/>
      <w:lvlText w:val="%1."/>
      <w:lvlJc w:val="left"/>
      <w:pPr>
        <w:ind w:left="408" w:hanging="284"/>
      </w:pPr>
      <w:rPr>
        <w:rFonts w:hint="default"/>
        <w:b/>
        <w:w w:val="100"/>
        <w:lang w:val="vi" w:eastAsia="en-US" w:bidi="ar-SA"/>
      </w:rPr>
    </w:lvl>
    <w:lvl w:ilvl="1">
      <w:start w:val="1"/>
      <w:numFmt w:val="decimal"/>
      <w:lvlText w:val="%2."/>
      <w:lvlJc w:val="left"/>
      <w:pPr>
        <w:ind w:left="138" w:hanging="286"/>
        <w:jc w:val="left"/>
      </w:pPr>
      <w:rPr>
        <w:rFonts w:ascii="Times New Roman" w:eastAsia="Times New Roman" w:hAnsi="Times New Roman" w:cs="Times New Roman" w:hint="default"/>
        <w:b/>
        <w:bCs/>
        <w:spacing w:val="0"/>
        <w:w w:val="100"/>
        <w:sz w:val="28"/>
        <w:szCs w:val="28"/>
        <w:lang w:val="vi" w:eastAsia="en-US" w:bidi="ar-SA"/>
      </w:rPr>
    </w:lvl>
    <w:lvl w:ilvl="2">
      <w:start w:val="1"/>
      <w:numFmt w:val="decimal"/>
      <w:lvlText w:val="%2.%3."/>
      <w:lvlJc w:val="left"/>
      <w:pPr>
        <w:ind w:left="138" w:hanging="557"/>
        <w:jc w:val="left"/>
      </w:pPr>
      <w:rPr>
        <w:rFonts w:ascii="Times New Roman" w:eastAsia="Times New Roman" w:hAnsi="Times New Roman" w:cs="Times New Roman" w:hint="default"/>
        <w:w w:val="100"/>
        <w:sz w:val="28"/>
        <w:szCs w:val="28"/>
        <w:lang w:val="vi" w:eastAsia="en-US" w:bidi="ar-SA"/>
      </w:rPr>
    </w:lvl>
    <w:lvl w:ilvl="3">
      <w:numFmt w:val="bullet"/>
      <w:lvlText w:val="•"/>
      <w:lvlJc w:val="left"/>
      <w:pPr>
        <w:ind w:left="1717" w:hanging="557"/>
      </w:pPr>
      <w:rPr>
        <w:rFonts w:hint="default"/>
        <w:lang w:val="vi" w:eastAsia="en-US" w:bidi="ar-SA"/>
      </w:rPr>
    </w:lvl>
    <w:lvl w:ilvl="4">
      <w:numFmt w:val="bullet"/>
      <w:lvlText w:val="•"/>
      <w:lvlJc w:val="left"/>
      <w:pPr>
        <w:ind w:left="2376" w:hanging="557"/>
      </w:pPr>
      <w:rPr>
        <w:rFonts w:hint="default"/>
        <w:lang w:val="vi" w:eastAsia="en-US" w:bidi="ar-SA"/>
      </w:rPr>
    </w:lvl>
    <w:lvl w:ilvl="5">
      <w:numFmt w:val="bullet"/>
      <w:lvlText w:val="•"/>
      <w:lvlJc w:val="left"/>
      <w:pPr>
        <w:ind w:left="3035" w:hanging="557"/>
      </w:pPr>
      <w:rPr>
        <w:rFonts w:hint="default"/>
        <w:lang w:val="vi" w:eastAsia="en-US" w:bidi="ar-SA"/>
      </w:rPr>
    </w:lvl>
    <w:lvl w:ilvl="6">
      <w:numFmt w:val="bullet"/>
      <w:lvlText w:val="•"/>
      <w:lvlJc w:val="left"/>
      <w:pPr>
        <w:ind w:left="3694" w:hanging="557"/>
      </w:pPr>
      <w:rPr>
        <w:rFonts w:hint="default"/>
        <w:lang w:val="vi" w:eastAsia="en-US" w:bidi="ar-SA"/>
      </w:rPr>
    </w:lvl>
    <w:lvl w:ilvl="7">
      <w:numFmt w:val="bullet"/>
      <w:lvlText w:val="•"/>
      <w:lvlJc w:val="left"/>
      <w:pPr>
        <w:ind w:left="4352" w:hanging="557"/>
      </w:pPr>
      <w:rPr>
        <w:rFonts w:hint="default"/>
        <w:lang w:val="vi" w:eastAsia="en-US" w:bidi="ar-SA"/>
      </w:rPr>
    </w:lvl>
    <w:lvl w:ilvl="8">
      <w:numFmt w:val="bullet"/>
      <w:lvlText w:val="•"/>
      <w:lvlJc w:val="left"/>
      <w:pPr>
        <w:ind w:left="5011" w:hanging="557"/>
      </w:pPr>
      <w:rPr>
        <w:rFonts w:hint="default"/>
        <w:lang w:val="vi" w:eastAsia="en-US" w:bidi="ar-SA"/>
      </w:rPr>
    </w:lvl>
  </w:abstractNum>
  <w:num w:numId="1">
    <w:abstractNumId w:val="3"/>
  </w:num>
  <w:num w:numId="2">
    <w:abstractNumId w:val="10"/>
  </w:num>
  <w:num w:numId="3">
    <w:abstractNumId w:val="24"/>
  </w:num>
  <w:num w:numId="4">
    <w:abstractNumId w:val="11"/>
  </w:num>
  <w:num w:numId="5">
    <w:abstractNumId w:val="21"/>
  </w:num>
  <w:num w:numId="6">
    <w:abstractNumId w:val="9"/>
  </w:num>
  <w:num w:numId="7">
    <w:abstractNumId w:val="12"/>
  </w:num>
  <w:num w:numId="8">
    <w:abstractNumId w:val="19"/>
  </w:num>
  <w:num w:numId="9">
    <w:abstractNumId w:val="7"/>
  </w:num>
  <w:num w:numId="10">
    <w:abstractNumId w:val="22"/>
  </w:num>
  <w:num w:numId="11">
    <w:abstractNumId w:val="13"/>
  </w:num>
  <w:num w:numId="12">
    <w:abstractNumId w:val="18"/>
  </w:num>
  <w:num w:numId="13">
    <w:abstractNumId w:val="14"/>
  </w:num>
  <w:num w:numId="14">
    <w:abstractNumId w:val="5"/>
  </w:num>
  <w:num w:numId="15">
    <w:abstractNumId w:val="20"/>
  </w:num>
  <w:num w:numId="16">
    <w:abstractNumId w:val="1"/>
  </w:num>
  <w:num w:numId="17">
    <w:abstractNumId w:val="2"/>
  </w:num>
  <w:num w:numId="18">
    <w:abstractNumId w:val="4"/>
  </w:num>
  <w:num w:numId="19">
    <w:abstractNumId w:val="16"/>
  </w:num>
  <w:num w:numId="20">
    <w:abstractNumId w:val="15"/>
  </w:num>
  <w:num w:numId="21">
    <w:abstractNumId w:val="6"/>
  </w:num>
  <w:num w:numId="22">
    <w:abstractNumId w:val="17"/>
  </w:num>
  <w:num w:numId="23">
    <w:abstractNumId w:val="0"/>
  </w:num>
  <w:num w:numId="24">
    <w:abstractNumId w:val="23"/>
  </w:num>
  <w:num w:numId="2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0089"/>
    <w:rsid w:val="00000D29"/>
    <w:rsid w:val="00002955"/>
    <w:rsid w:val="00003063"/>
    <w:rsid w:val="00013EC9"/>
    <w:rsid w:val="00015D3D"/>
    <w:rsid w:val="00026D65"/>
    <w:rsid w:val="00027682"/>
    <w:rsid w:val="00027A3E"/>
    <w:rsid w:val="00035B79"/>
    <w:rsid w:val="00046268"/>
    <w:rsid w:val="00046FEE"/>
    <w:rsid w:val="00047478"/>
    <w:rsid w:val="0005055F"/>
    <w:rsid w:val="000519DF"/>
    <w:rsid w:val="0005262A"/>
    <w:rsid w:val="00052F4B"/>
    <w:rsid w:val="000605A7"/>
    <w:rsid w:val="000645DC"/>
    <w:rsid w:val="000651EC"/>
    <w:rsid w:val="00065BA1"/>
    <w:rsid w:val="00072805"/>
    <w:rsid w:val="00081E3A"/>
    <w:rsid w:val="0008244F"/>
    <w:rsid w:val="00085B78"/>
    <w:rsid w:val="000904F5"/>
    <w:rsid w:val="000914B6"/>
    <w:rsid w:val="00092380"/>
    <w:rsid w:val="000A2264"/>
    <w:rsid w:val="000B3BD7"/>
    <w:rsid w:val="000C0558"/>
    <w:rsid w:val="000C0EF0"/>
    <w:rsid w:val="000C39B5"/>
    <w:rsid w:val="000D049B"/>
    <w:rsid w:val="000E3259"/>
    <w:rsid w:val="000E3C1F"/>
    <w:rsid w:val="000F6913"/>
    <w:rsid w:val="000F7C20"/>
    <w:rsid w:val="000F7D9D"/>
    <w:rsid w:val="0010562A"/>
    <w:rsid w:val="00105B7A"/>
    <w:rsid w:val="00110EEE"/>
    <w:rsid w:val="001117BB"/>
    <w:rsid w:val="001213C6"/>
    <w:rsid w:val="001306A8"/>
    <w:rsid w:val="001322BE"/>
    <w:rsid w:val="001342A1"/>
    <w:rsid w:val="001406C6"/>
    <w:rsid w:val="00145B67"/>
    <w:rsid w:val="00147A00"/>
    <w:rsid w:val="00161A05"/>
    <w:rsid w:val="00162AB5"/>
    <w:rsid w:val="00165C6B"/>
    <w:rsid w:val="0017416D"/>
    <w:rsid w:val="0017536C"/>
    <w:rsid w:val="001808E0"/>
    <w:rsid w:val="001828B3"/>
    <w:rsid w:val="00183FA3"/>
    <w:rsid w:val="0018421F"/>
    <w:rsid w:val="00186523"/>
    <w:rsid w:val="00190CA9"/>
    <w:rsid w:val="001947A7"/>
    <w:rsid w:val="00197C19"/>
    <w:rsid w:val="001A1557"/>
    <w:rsid w:val="001A45F2"/>
    <w:rsid w:val="001B0660"/>
    <w:rsid w:val="001B2E02"/>
    <w:rsid w:val="001C07BB"/>
    <w:rsid w:val="001C094A"/>
    <w:rsid w:val="001C2175"/>
    <w:rsid w:val="001C2615"/>
    <w:rsid w:val="001C6903"/>
    <w:rsid w:val="001D7FA8"/>
    <w:rsid w:val="001F3C27"/>
    <w:rsid w:val="001F679E"/>
    <w:rsid w:val="00200020"/>
    <w:rsid w:val="002061CC"/>
    <w:rsid w:val="00210C61"/>
    <w:rsid w:val="002123B0"/>
    <w:rsid w:val="00221355"/>
    <w:rsid w:val="0022208B"/>
    <w:rsid w:val="00230ECB"/>
    <w:rsid w:val="00231E7C"/>
    <w:rsid w:val="00232069"/>
    <w:rsid w:val="00243BF8"/>
    <w:rsid w:val="0024441E"/>
    <w:rsid w:val="00246ABE"/>
    <w:rsid w:val="00252E32"/>
    <w:rsid w:val="00257195"/>
    <w:rsid w:val="002729BB"/>
    <w:rsid w:val="0028047F"/>
    <w:rsid w:val="00297F4C"/>
    <w:rsid w:val="002A11E3"/>
    <w:rsid w:val="002A1C93"/>
    <w:rsid w:val="002A5817"/>
    <w:rsid w:val="002B34B9"/>
    <w:rsid w:val="002B5FCE"/>
    <w:rsid w:val="002B7F12"/>
    <w:rsid w:val="002C1FEF"/>
    <w:rsid w:val="002C372D"/>
    <w:rsid w:val="002C4A25"/>
    <w:rsid w:val="002D4E28"/>
    <w:rsid w:val="002E03A8"/>
    <w:rsid w:val="002E1AC3"/>
    <w:rsid w:val="002E5561"/>
    <w:rsid w:val="002E6712"/>
    <w:rsid w:val="002F1DBD"/>
    <w:rsid w:val="00301BED"/>
    <w:rsid w:val="003026B4"/>
    <w:rsid w:val="0030619B"/>
    <w:rsid w:val="00324C6D"/>
    <w:rsid w:val="0034444A"/>
    <w:rsid w:val="00364320"/>
    <w:rsid w:val="00380CE6"/>
    <w:rsid w:val="00394E86"/>
    <w:rsid w:val="00396B92"/>
    <w:rsid w:val="003B04F4"/>
    <w:rsid w:val="003B5960"/>
    <w:rsid w:val="003C147A"/>
    <w:rsid w:val="003C2587"/>
    <w:rsid w:val="003C5D9E"/>
    <w:rsid w:val="003D11B6"/>
    <w:rsid w:val="003D409C"/>
    <w:rsid w:val="003D433F"/>
    <w:rsid w:val="003D44D2"/>
    <w:rsid w:val="003D6AF3"/>
    <w:rsid w:val="003D7D06"/>
    <w:rsid w:val="003E6D1F"/>
    <w:rsid w:val="003F6E19"/>
    <w:rsid w:val="003F7366"/>
    <w:rsid w:val="0040003A"/>
    <w:rsid w:val="00401C38"/>
    <w:rsid w:val="00413FFD"/>
    <w:rsid w:val="004208EF"/>
    <w:rsid w:val="00420B4F"/>
    <w:rsid w:val="004214BB"/>
    <w:rsid w:val="004547B6"/>
    <w:rsid w:val="00455787"/>
    <w:rsid w:val="004572EE"/>
    <w:rsid w:val="00460640"/>
    <w:rsid w:val="00475CBE"/>
    <w:rsid w:val="00476035"/>
    <w:rsid w:val="004858BB"/>
    <w:rsid w:val="00496DA5"/>
    <w:rsid w:val="004A1D51"/>
    <w:rsid w:val="004B017C"/>
    <w:rsid w:val="004B13D6"/>
    <w:rsid w:val="004B4898"/>
    <w:rsid w:val="004C15A9"/>
    <w:rsid w:val="004C4434"/>
    <w:rsid w:val="004C4FBD"/>
    <w:rsid w:val="004C5B0D"/>
    <w:rsid w:val="004C5E6C"/>
    <w:rsid w:val="004D1E20"/>
    <w:rsid w:val="004D221A"/>
    <w:rsid w:val="004D2528"/>
    <w:rsid w:val="004D2648"/>
    <w:rsid w:val="004D4325"/>
    <w:rsid w:val="004E633B"/>
    <w:rsid w:val="004F637C"/>
    <w:rsid w:val="0050654B"/>
    <w:rsid w:val="005213A1"/>
    <w:rsid w:val="0053110F"/>
    <w:rsid w:val="00534653"/>
    <w:rsid w:val="005413B5"/>
    <w:rsid w:val="005416C1"/>
    <w:rsid w:val="005431DC"/>
    <w:rsid w:val="00545C3C"/>
    <w:rsid w:val="00550C7F"/>
    <w:rsid w:val="00564536"/>
    <w:rsid w:val="0057570C"/>
    <w:rsid w:val="00591E68"/>
    <w:rsid w:val="0059341C"/>
    <w:rsid w:val="005966F9"/>
    <w:rsid w:val="005A3A78"/>
    <w:rsid w:val="005B06B9"/>
    <w:rsid w:val="005C33F5"/>
    <w:rsid w:val="005C3738"/>
    <w:rsid w:val="005C73DC"/>
    <w:rsid w:val="005D0F63"/>
    <w:rsid w:val="005D5A3E"/>
    <w:rsid w:val="005E3653"/>
    <w:rsid w:val="005E6F89"/>
    <w:rsid w:val="005F1424"/>
    <w:rsid w:val="005F4A5F"/>
    <w:rsid w:val="006061C4"/>
    <w:rsid w:val="00613BCD"/>
    <w:rsid w:val="0061538C"/>
    <w:rsid w:val="00615428"/>
    <w:rsid w:val="00624326"/>
    <w:rsid w:val="006272EF"/>
    <w:rsid w:val="006279AF"/>
    <w:rsid w:val="00627E89"/>
    <w:rsid w:val="00631B75"/>
    <w:rsid w:val="0063601B"/>
    <w:rsid w:val="006440A6"/>
    <w:rsid w:val="0065063A"/>
    <w:rsid w:val="00651A88"/>
    <w:rsid w:val="00653B72"/>
    <w:rsid w:val="00657F68"/>
    <w:rsid w:val="00660ACC"/>
    <w:rsid w:val="006650DE"/>
    <w:rsid w:val="00670540"/>
    <w:rsid w:val="00674D86"/>
    <w:rsid w:val="0067600C"/>
    <w:rsid w:val="0067769B"/>
    <w:rsid w:val="006867D6"/>
    <w:rsid w:val="00693C2A"/>
    <w:rsid w:val="00694EEE"/>
    <w:rsid w:val="00695ED6"/>
    <w:rsid w:val="006A1EB8"/>
    <w:rsid w:val="006A3153"/>
    <w:rsid w:val="006B4CF5"/>
    <w:rsid w:val="006C1877"/>
    <w:rsid w:val="006D0C42"/>
    <w:rsid w:val="006D3F9B"/>
    <w:rsid w:val="006D418A"/>
    <w:rsid w:val="006D600C"/>
    <w:rsid w:val="006E17E3"/>
    <w:rsid w:val="006E2E89"/>
    <w:rsid w:val="006E6B34"/>
    <w:rsid w:val="006F6BC4"/>
    <w:rsid w:val="00705205"/>
    <w:rsid w:val="007055FC"/>
    <w:rsid w:val="007117D4"/>
    <w:rsid w:val="0071695B"/>
    <w:rsid w:val="007253CE"/>
    <w:rsid w:val="00726989"/>
    <w:rsid w:val="0073244B"/>
    <w:rsid w:val="007333C6"/>
    <w:rsid w:val="00733901"/>
    <w:rsid w:val="00736A5A"/>
    <w:rsid w:val="00737E12"/>
    <w:rsid w:val="007444B3"/>
    <w:rsid w:val="00750AB4"/>
    <w:rsid w:val="00750F99"/>
    <w:rsid w:val="007576BD"/>
    <w:rsid w:val="00757F0C"/>
    <w:rsid w:val="007641F1"/>
    <w:rsid w:val="007775CA"/>
    <w:rsid w:val="007925F8"/>
    <w:rsid w:val="00796B5F"/>
    <w:rsid w:val="007B3509"/>
    <w:rsid w:val="007B3B11"/>
    <w:rsid w:val="007B579B"/>
    <w:rsid w:val="007B769D"/>
    <w:rsid w:val="007C417F"/>
    <w:rsid w:val="007C5505"/>
    <w:rsid w:val="007E1784"/>
    <w:rsid w:val="007E4486"/>
    <w:rsid w:val="007E5240"/>
    <w:rsid w:val="007F1E0D"/>
    <w:rsid w:val="007F3C9D"/>
    <w:rsid w:val="008022D4"/>
    <w:rsid w:val="00807422"/>
    <w:rsid w:val="00812034"/>
    <w:rsid w:val="008330DB"/>
    <w:rsid w:val="008351B4"/>
    <w:rsid w:val="00837613"/>
    <w:rsid w:val="00837E1D"/>
    <w:rsid w:val="00842FEE"/>
    <w:rsid w:val="00851021"/>
    <w:rsid w:val="008515FB"/>
    <w:rsid w:val="00854671"/>
    <w:rsid w:val="00856700"/>
    <w:rsid w:val="0086328C"/>
    <w:rsid w:val="008641E7"/>
    <w:rsid w:val="00880775"/>
    <w:rsid w:val="00895635"/>
    <w:rsid w:val="0089622D"/>
    <w:rsid w:val="008A15CB"/>
    <w:rsid w:val="008A1E3D"/>
    <w:rsid w:val="008A4611"/>
    <w:rsid w:val="008A6226"/>
    <w:rsid w:val="008B027C"/>
    <w:rsid w:val="008B5085"/>
    <w:rsid w:val="008C0381"/>
    <w:rsid w:val="008C0F69"/>
    <w:rsid w:val="008D42C7"/>
    <w:rsid w:val="008D6C2F"/>
    <w:rsid w:val="008E27C8"/>
    <w:rsid w:val="008F2ACE"/>
    <w:rsid w:val="00904378"/>
    <w:rsid w:val="00916C6E"/>
    <w:rsid w:val="00930E69"/>
    <w:rsid w:val="00946B97"/>
    <w:rsid w:val="00950089"/>
    <w:rsid w:val="0095109F"/>
    <w:rsid w:val="0095130D"/>
    <w:rsid w:val="00953BF1"/>
    <w:rsid w:val="00955F0D"/>
    <w:rsid w:val="00972AFC"/>
    <w:rsid w:val="00982DD1"/>
    <w:rsid w:val="0098324C"/>
    <w:rsid w:val="00984E83"/>
    <w:rsid w:val="00992B72"/>
    <w:rsid w:val="00992CBC"/>
    <w:rsid w:val="00997DA3"/>
    <w:rsid w:val="009A0850"/>
    <w:rsid w:val="009A754F"/>
    <w:rsid w:val="009B7573"/>
    <w:rsid w:val="009C547E"/>
    <w:rsid w:val="009D2730"/>
    <w:rsid w:val="009D5554"/>
    <w:rsid w:val="009D6A38"/>
    <w:rsid w:val="009E4D77"/>
    <w:rsid w:val="009F7C3E"/>
    <w:rsid w:val="00A01506"/>
    <w:rsid w:val="00A0754D"/>
    <w:rsid w:val="00A1028F"/>
    <w:rsid w:val="00A10B5C"/>
    <w:rsid w:val="00A10F0D"/>
    <w:rsid w:val="00A11F69"/>
    <w:rsid w:val="00A1567F"/>
    <w:rsid w:val="00A17507"/>
    <w:rsid w:val="00A17C74"/>
    <w:rsid w:val="00A268F3"/>
    <w:rsid w:val="00A32465"/>
    <w:rsid w:val="00A35285"/>
    <w:rsid w:val="00A42627"/>
    <w:rsid w:val="00A64D17"/>
    <w:rsid w:val="00A70B98"/>
    <w:rsid w:val="00A70D1C"/>
    <w:rsid w:val="00A71675"/>
    <w:rsid w:val="00A740DB"/>
    <w:rsid w:val="00A82CA1"/>
    <w:rsid w:val="00A8428A"/>
    <w:rsid w:val="00A9165A"/>
    <w:rsid w:val="00A91872"/>
    <w:rsid w:val="00A927D1"/>
    <w:rsid w:val="00A92BFE"/>
    <w:rsid w:val="00A97258"/>
    <w:rsid w:val="00AA6AB6"/>
    <w:rsid w:val="00AA7D11"/>
    <w:rsid w:val="00AB35A1"/>
    <w:rsid w:val="00AB5C91"/>
    <w:rsid w:val="00AB7C5B"/>
    <w:rsid w:val="00AC038A"/>
    <w:rsid w:val="00AC299C"/>
    <w:rsid w:val="00AD6521"/>
    <w:rsid w:val="00AE47F0"/>
    <w:rsid w:val="00AF059E"/>
    <w:rsid w:val="00AF0C5E"/>
    <w:rsid w:val="00AF62CB"/>
    <w:rsid w:val="00B0792E"/>
    <w:rsid w:val="00B131C0"/>
    <w:rsid w:val="00B132CB"/>
    <w:rsid w:val="00B13F17"/>
    <w:rsid w:val="00B16364"/>
    <w:rsid w:val="00B232A8"/>
    <w:rsid w:val="00B3526A"/>
    <w:rsid w:val="00B45CCE"/>
    <w:rsid w:val="00B60F43"/>
    <w:rsid w:val="00B62567"/>
    <w:rsid w:val="00B6353D"/>
    <w:rsid w:val="00B73420"/>
    <w:rsid w:val="00B7415C"/>
    <w:rsid w:val="00B74409"/>
    <w:rsid w:val="00B858E4"/>
    <w:rsid w:val="00B85FA0"/>
    <w:rsid w:val="00BA53C8"/>
    <w:rsid w:val="00BA6CFE"/>
    <w:rsid w:val="00BC047C"/>
    <w:rsid w:val="00BD3B51"/>
    <w:rsid w:val="00BD49D0"/>
    <w:rsid w:val="00BD7FD6"/>
    <w:rsid w:val="00BE2180"/>
    <w:rsid w:val="00BE3002"/>
    <w:rsid w:val="00BE7BB2"/>
    <w:rsid w:val="00BF3AEB"/>
    <w:rsid w:val="00C01D61"/>
    <w:rsid w:val="00C10690"/>
    <w:rsid w:val="00C157ED"/>
    <w:rsid w:val="00C27BA1"/>
    <w:rsid w:val="00C341F1"/>
    <w:rsid w:val="00C366C4"/>
    <w:rsid w:val="00C5327B"/>
    <w:rsid w:val="00C5710A"/>
    <w:rsid w:val="00C6032F"/>
    <w:rsid w:val="00C60DDB"/>
    <w:rsid w:val="00C63EDA"/>
    <w:rsid w:val="00C76A8F"/>
    <w:rsid w:val="00C8184C"/>
    <w:rsid w:val="00C81D2E"/>
    <w:rsid w:val="00CA3DD1"/>
    <w:rsid w:val="00CB5CAE"/>
    <w:rsid w:val="00CC5832"/>
    <w:rsid w:val="00CD5343"/>
    <w:rsid w:val="00CD6195"/>
    <w:rsid w:val="00CF322E"/>
    <w:rsid w:val="00CF3E12"/>
    <w:rsid w:val="00CF50D4"/>
    <w:rsid w:val="00CF7C5D"/>
    <w:rsid w:val="00D038E4"/>
    <w:rsid w:val="00D1437C"/>
    <w:rsid w:val="00D17218"/>
    <w:rsid w:val="00D30542"/>
    <w:rsid w:val="00D442D0"/>
    <w:rsid w:val="00D44881"/>
    <w:rsid w:val="00D45AC8"/>
    <w:rsid w:val="00D476F7"/>
    <w:rsid w:val="00D767A2"/>
    <w:rsid w:val="00D76885"/>
    <w:rsid w:val="00D80A5E"/>
    <w:rsid w:val="00D82789"/>
    <w:rsid w:val="00D86F08"/>
    <w:rsid w:val="00D92D80"/>
    <w:rsid w:val="00D93CDE"/>
    <w:rsid w:val="00D96500"/>
    <w:rsid w:val="00D96690"/>
    <w:rsid w:val="00DA3B47"/>
    <w:rsid w:val="00DA3EB9"/>
    <w:rsid w:val="00DA61F5"/>
    <w:rsid w:val="00DB00FF"/>
    <w:rsid w:val="00DB0E5F"/>
    <w:rsid w:val="00DB6726"/>
    <w:rsid w:val="00DC5B91"/>
    <w:rsid w:val="00DC754A"/>
    <w:rsid w:val="00DD25F4"/>
    <w:rsid w:val="00DE02CB"/>
    <w:rsid w:val="00DE6737"/>
    <w:rsid w:val="00DF2A06"/>
    <w:rsid w:val="00E3247E"/>
    <w:rsid w:val="00E44EF9"/>
    <w:rsid w:val="00E453D7"/>
    <w:rsid w:val="00E529B1"/>
    <w:rsid w:val="00E55D78"/>
    <w:rsid w:val="00E57EFF"/>
    <w:rsid w:val="00E6591F"/>
    <w:rsid w:val="00E67CCB"/>
    <w:rsid w:val="00E700BA"/>
    <w:rsid w:val="00E73A1A"/>
    <w:rsid w:val="00E80921"/>
    <w:rsid w:val="00E81DBC"/>
    <w:rsid w:val="00E834A7"/>
    <w:rsid w:val="00E927F3"/>
    <w:rsid w:val="00E932F4"/>
    <w:rsid w:val="00EA1015"/>
    <w:rsid w:val="00EA3041"/>
    <w:rsid w:val="00EB2A6B"/>
    <w:rsid w:val="00EB38BB"/>
    <w:rsid w:val="00EC257F"/>
    <w:rsid w:val="00EC5DF5"/>
    <w:rsid w:val="00ED1858"/>
    <w:rsid w:val="00ED718A"/>
    <w:rsid w:val="00EE0F34"/>
    <w:rsid w:val="00EE711E"/>
    <w:rsid w:val="00EF4BA8"/>
    <w:rsid w:val="00EF4E71"/>
    <w:rsid w:val="00EF724B"/>
    <w:rsid w:val="00F00FAC"/>
    <w:rsid w:val="00F02471"/>
    <w:rsid w:val="00F02F8C"/>
    <w:rsid w:val="00F16FDE"/>
    <w:rsid w:val="00F20108"/>
    <w:rsid w:val="00F22581"/>
    <w:rsid w:val="00F44579"/>
    <w:rsid w:val="00F50EF1"/>
    <w:rsid w:val="00F564A5"/>
    <w:rsid w:val="00F62F03"/>
    <w:rsid w:val="00F65D1B"/>
    <w:rsid w:val="00F66BA6"/>
    <w:rsid w:val="00F67283"/>
    <w:rsid w:val="00F7123D"/>
    <w:rsid w:val="00F72AA2"/>
    <w:rsid w:val="00F7368F"/>
    <w:rsid w:val="00F7484E"/>
    <w:rsid w:val="00F754A1"/>
    <w:rsid w:val="00F902B6"/>
    <w:rsid w:val="00F91685"/>
    <w:rsid w:val="00F95104"/>
    <w:rsid w:val="00F964D3"/>
    <w:rsid w:val="00FA3458"/>
    <w:rsid w:val="00FA4537"/>
    <w:rsid w:val="00FB3954"/>
    <w:rsid w:val="00FC10AB"/>
    <w:rsid w:val="00FC454F"/>
    <w:rsid w:val="00FD37A2"/>
    <w:rsid w:val="00FD7539"/>
    <w:rsid w:val="00FD7FEB"/>
    <w:rsid w:val="00FE214D"/>
    <w:rsid w:val="00FE63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557C8C"/>
  <w15:docId w15:val="{434B85DF-D19A-4B1C-92D9-CA6E7C180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vi"/>
    </w:rPr>
  </w:style>
  <w:style w:type="paragraph" w:styleId="Heading1">
    <w:name w:val="heading 1"/>
    <w:basedOn w:val="Normal"/>
    <w:uiPriority w:val="1"/>
    <w:qFormat/>
    <w:pPr>
      <w:spacing w:before="230"/>
      <w:ind w:left="138" w:right="1099"/>
      <w:jc w:val="center"/>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8"/>
      <w:szCs w:val="28"/>
    </w:rPr>
  </w:style>
  <w:style w:type="paragraph" w:styleId="ListParagraph">
    <w:name w:val="List Paragraph"/>
    <w:basedOn w:val="Normal"/>
    <w:uiPriority w:val="1"/>
    <w:qFormat/>
    <w:pPr>
      <w:ind w:left="138" w:hanging="359"/>
      <w:jc w:val="both"/>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BA53C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53C8"/>
    <w:rPr>
      <w:rFonts w:ascii="Segoe UI" w:eastAsia="Times New Roman" w:hAnsi="Segoe UI" w:cs="Segoe UI"/>
      <w:sz w:val="18"/>
      <w:szCs w:val="18"/>
      <w:lang w:val="vi"/>
    </w:rPr>
  </w:style>
  <w:style w:type="paragraph" w:styleId="FootnoteText">
    <w:name w:val="footnote text"/>
    <w:basedOn w:val="Normal"/>
    <w:link w:val="FootnoteTextChar"/>
    <w:uiPriority w:val="99"/>
    <w:semiHidden/>
    <w:unhideWhenUsed/>
    <w:rsid w:val="00D17218"/>
    <w:rPr>
      <w:sz w:val="20"/>
      <w:szCs w:val="20"/>
    </w:rPr>
  </w:style>
  <w:style w:type="character" w:customStyle="1" w:styleId="FootnoteTextChar">
    <w:name w:val="Footnote Text Char"/>
    <w:basedOn w:val="DefaultParagraphFont"/>
    <w:link w:val="FootnoteText"/>
    <w:uiPriority w:val="99"/>
    <w:semiHidden/>
    <w:rsid w:val="00D17218"/>
    <w:rPr>
      <w:rFonts w:ascii="Times New Roman" w:eastAsia="Times New Roman" w:hAnsi="Times New Roman" w:cs="Times New Roman"/>
      <w:sz w:val="20"/>
      <w:szCs w:val="20"/>
      <w:lang w:val="vi"/>
    </w:rPr>
  </w:style>
  <w:style w:type="character" w:styleId="FootnoteReference">
    <w:name w:val="footnote reference"/>
    <w:basedOn w:val="DefaultParagraphFont"/>
    <w:uiPriority w:val="99"/>
    <w:semiHidden/>
    <w:unhideWhenUsed/>
    <w:rsid w:val="00D17218"/>
    <w:rPr>
      <w:vertAlign w:val="superscript"/>
    </w:rPr>
  </w:style>
  <w:style w:type="table" w:styleId="TableGrid">
    <w:name w:val="Table Grid"/>
    <w:basedOn w:val="TableNormal"/>
    <w:uiPriority w:val="59"/>
    <w:rsid w:val="004C15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rsid w:val="00B132CB"/>
    <w:rPr>
      <w:b/>
      <w:sz w:val="26"/>
      <w:szCs w:val="26"/>
    </w:rPr>
  </w:style>
  <w:style w:type="paragraph" w:styleId="Header">
    <w:name w:val="header"/>
    <w:basedOn w:val="Normal"/>
    <w:link w:val="HeaderChar"/>
    <w:rsid w:val="00B132CB"/>
    <w:pPr>
      <w:widowControl/>
      <w:tabs>
        <w:tab w:val="center" w:pos="4680"/>
        <w:tab w:val="right" w:pos="9360"/>
      </w:tabs>
      <w:autoSpaceDE/>
      <w:autoSpaceDN/>
    </w:pPr>
    <w:rPr>
      <w:rFonts w:asciiTheme="minorHAnsi" w:eastAsiaTheme="minorHAnsi" w:hAnsiTheme="minorHAnsi" w:cstheme="minorBidi"/>
      <w:b/>
      <w:sz w:val="26"/>
      <w:szCs w:val="26"/>
      <w:lang w:val="en-US"/>
    </w:rPr>
  </w:style>
  <w:style w:type="character" w:customStyle="1" w:styleId="HeaderChar1">
    <w:name w:val="Header Char1"/>
    <w:basedOn w:val="DefaultParagraphFont"/>
    <w:uiPriority w:val="99"/>
    <w:semiHidden/>
    <w:rsid w:val="00B132CB"/>
    <w:rPr>
      <w:rFonts w:ascii="Times New Roman" w:eastAsia="Times New Roman" w:hAnsi="Times New Roman" w:cs="Times New Roman"/>
      <w:lang w:val="vi"/>
    </w:rPr>
  </w:style>
  <w:style w:type="character" w:customStyle="1" w:styleId="15">
    <w:name w:val="15"/>
    <w:rsid w:val="00591E68"/>
    <w:rPr>
      <w:rFonts w:ascii="Calibri" w:hAnsi="Calibri" w:cs="Calibri" w:hint="default"/>
    </w:rPr>
  </w:style>
  <w:style w:type="paragraph" w:styleId="Footer">
    <w:name w:val="footer"/>
    <w:basedOn w:val="Normal"/>
    <w:link w:val="FooterChar"/>
    <w:uiPriority w:val="99"/>
    <w:unhideWhenUsed/>
    <w:rsid w:val="008B027C"/>
    <w:pPr>
      <w:tabs>
        <w:tab w:val="center" w:pos="4680"/>
        <w:tab w:val="right" w:pos="9360"/>
      </w:tabs>
    </w:pPr>
  </w:style>
  <w:style w:type="character" w:customStyle="1" w:styleId="FooterChar">
    <w:name w:val="Footer Char"/>
    <w:basedOn w:val="DefaultParagraphFont"/>
    <w:link w:val="Footer"/>
    <w:uiPriority w:val="99"/>
    <w:rsid w:val="008B027C"/>
    <w:rPr>
      <w:rFonts w:ascii="Times New Roman" w:eastAsia="Times New Roman" w:hAnsi="Times New Roman" w:cs="Times New Roman"/>
      <w:lang w:val="vi"/>
    </w:rPr>
  </w:style>
  <w:style w:type="character" w:styleId="Hyperlink">
    <w:name w:val="Hyperlink"/>
    <w:basedOn w:val="DefaultParagraphFont"/>
    <w:uiPriority w:val="99"/>
    <w:unhideWhenUsed/>
    <w:rsid w:val="007925F8"/>
    <w:rPr>
      <w:color w:val="0000FF" w:themeColor="hyperlink"/>
      <w:u w:val="single"/>
    </w:rPr>
  </w:style>
  <w:style w:type="paragraph" w:customStyle="1" w:styleId="body-text">
    <w:name w:val="body-text"/>
    <w:basedOn w:val="Normal"/>
    <w:rsid w:val="00CF322E"/>
    <w:pPr>
      <w:widowControl/>
      <w:autoSpaceDE/>
      <w:autoSpaceDN/>
      <w:spacing w:before="100" w:beforeAutospacing="1" w:after="100" w:afterAutospacing="1"/>
    </w:pPr>
    <w:rPr>
      <w:sz w:val="24"/>
      <w:szCs w:val="24"/>
      <w:lang w:val="en-US"/>
    </w:rPr>
  </w:style>
  <w:style w:type="paragraph" w:styleId="BodyTextIndent">
    <w:name w:val="Body Text Indent"/>
    <w:basedOn w:val="Normal"/>
    <w:link w:val="BodyTextIndentChar"/>
    <w:uiPriority w:val="99"/>
    <w:semiHidden/>
    <w:unhideWhenUsed/>
    <w:rsid w:val="0008244F"/>
    <w:pPr>
      <w:spacing w:after="120"/>
      <w:ind w:left="360"/>
    </w:pPr>
  </w:style>
  <w:style w:type="character" w:customStyle="1" w:styleId="BodyTextIndentChar">
    <w:name w:val="Body Text Indent Char"/>
    <w:basedOn w:val="DefaultParagraphFont"/>
    <w:link w:val="BodyTextIndent"/>
    <w:uiPriority w:val="99"/>
    <w:semiHidden/>
    <w:rsid w:val="0008244F"/>
    <w:rPr>
      <w:rFonts w:ascii="Times New Roman" w:eastAsia="Times New Roman" w:hAnsi="Times New Roman" w:cs="Times New Roman"/>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31740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260</Words>
  <Characters>1482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minhvu</cp:lastModifiedBy>
  <cp:revision>3</cp:revision>
  <cp:lastPrinted>2021-06-01T03:11:00Z</cp:lastPrinted>
  <dcterms:created xsi:type="dcterms:W3CDTF">2021-06-01T03:11:00Z</dcterms:created>
  <dcterms:modified xsi:type="dcterms:W3CDTF">2021-06-01T03:18:00Z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2020-04-30T00:00:00Z</vt:filetime>
  </property>
  <property fmtid="{D5CDD505-2E9C-101B-9397-08002B2CF9AE}" pid="3" name="Creator">
    <vt:lpwstr>Microsoft® Word for Microsoft 365</vt:lpwstr>
  </property>
  <property fmtid="{D5CDD505-2E9C-101B-9397-08002B2CF9AE}" pid="4" name="LastSaved">
    <vt:filetime>2020-05-04T00:00:00Z</vt:filetime>
  </property>
</Properties>
</file>